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4CE" w:rsidRPr="00EF3C45" w:rsidRDefault="005C74CE" w:rsidP="005C74CE">
      <w:pPr>
        <w:jc w:val="both"/>
        <w:rPr>
          <w:rFonts w:ascii="Arial" w:hAnsi="Arial" w:cs="Arial"/>
          <w:b/>
        </w:rPr>
      </w:pPr>
      <w:r w:rsidRPr="00937A57">
        <w:rPr>
          <w:rFonts w:ascii="Arial" w:hAnsi="Arial" w:cs="Arial"/>
          <w:b/>
        </w:rPr>
        <w:t xml:space="preserve">TERMO DE CESSÃO DE USO DE BEM </w:t>
      </w:r>
      <w:r w:rsidRPr="00EF3C45">
        <w:rPr>
          <w:rFonts w:ascii="Arial" w:hAnsi="Arial" w:cs="Arial"/>
          <w:b/>
        </w:rPr>
        <w:t>IMÓVEL E ADMINISTRAÇÃO, OPERAÇÃO, MANUTENÇÃO E FUNCIONAMENTO DE ATERRO SANITÁRIO CONJUNTOS.</w:t>
      </w:r>
    </w:p>
    <w:p w:rsidR="005C74CE" w:rsidRDefault="005C74CE" w:rsidP="005C74CE">
      <w:pPr>
        <w:jc w:val="both"/>
        <w:rPr>
          <w:rFonts w:ascii="Arial" w:hAnsi="Arial" w:cs="Arial"/>
          <w:b/>
        </w:rPr>
      </w:pPr>
    </w:p>
    <w:p w:rsidR="005C74CE" w:rsidRPr="00937A57" w:rsidRDefault="005C74CE" w:rsidP="005C74CE">
      <w:pPr>
        <w:rPr>
          <w:rFonts w:ascii="Arial" w:hAnsi="Arial" w:cs="Arial"/>
        </w:rPr>
      </w:pPr>
    </w:p>
    <w:p w:rsidR="005C74CE" w:rsidRDefault="005C74CE" w:rsidP="005C74CE">
      <w:pPr>
        <w:jc w:val="both"/>
        <w:rPr>
          <w:rFonts w:ascii="Arial" w:hAnsi="Arial" w:cs="Arial"/>
        </w:rPr>
      </w:pPr>
      <w:r w:rsidRPr="00202C91">
        <w:rPr>
          <w:rFonts w:ascii="Arial" w:hAnsi="Arial" w:cs="Arial"/>
        </w:rPr>
        <w:t xml:space="preserve">O </w:t>
      </w:r>
      <w:r w:rsidRPr="00EF3C45">
        <w:rPr>
          <w:rFonts w:ascii="Arial" w:hAnsi="Arial" w:cs="Arial"/>
          <w:b/>
        </w:rPr>
        <w:t>MUNICÍPIO DE ANASTÁCIO</w:t>
      </w:r>
      <w:r w:rsidRPr="00202C91">
        <w:rPr>
          <w:rFonts w:ascii="Arial" w:hAnsi="Arial" w:cs="Arial"/>
        </w:rPr>
        <w:t xml:space="preserve">, </w:t>
      </w:r>
      <w:r w:rsidRPr="00937A57">
        <w:rPr>
          <w:rFonts w:ascii="Arial" w:hAnsi="Arial" w:cs="Arial"/>
        </w:rPr>
        <w:t>pessoa jurídica de direito</w:t>
      </w:r>
      <w:r w:rsidRPr="00202C91">
        <w:rPr>
          <w:rFonts w:ascii="Arial" w:hAnsi="Arial" w:cs="Arial"/>
        </w:rPr>
        <w:t xml:space="preserve"> público</w:t>
      </w:r>
      <w:r w:rsidRPr="00937A57">
        <w:rPr>
          <w:rFonts w:ascii="Arial" w:hAnsi="Arial" w:cs="Arial"/>
        </w:rPr>
        <w:t>, inscrita no CNPJ sob nº</w:t>
      </w:r>
      <w:r w:rsidRPr="00202C91">
        <w:rPr>
          <w:rFonts w:ascii="Arial" w:hAnsi="Arial" w:cs="Arial"/>
        </w:rPr>
        <w:t xml:space="preserve"> 03.452.307/0001-11, estabelecida na Rua João Leite Ribeiro, nº 754, CEP 79.210-000,</w:t>
      </w:r>
      <w:r>
        <w:rPr>
          <w:rFonts w:ascii="Arial" w:hAnsi="Arial" w:cs="Arial"/>
        </w:rPr>
        <w:t xml:space="preserve"> </w:t>
      </w:r>
      <w:r w:rsidRPr="00202C91">
        <w:rPr>
          <w:rFonts w:ascii="Arial" w:hAnsi="Arial" w:cs="Arial"/>
        </w:rPr>
        <w:t>na cidade de Anastácio, MS,</w:t>
      </w:r>
      <w:r w:rsidRPr="00937A57">
        <w:rPr>
          <w:rFonts w:ascii="Arial" w:hAnsi="Arial" w:cs="Arial"/>
        </w:rPr>
        <w:t xml:space="preserve"> representada neste ato pelo</w:t>
      </w:r>
      <w:r>
        <w:rPr>
          <w:rFonts w:ascii="Arial" w:hAnsi="Arial" w:cs="Arial"/>
        </w:rPr>
        <w:t xml:space="preserve"> </w:t>
      </w:r>
      <w:r w:rsidRPr="00937A57">
        <w:rPr>
          <w:rFonts w:ascii="Arial" w:hAnsi="Arial" w:cs="Arial"/>
        </w:rPr>
        <w:t>Prefeito Municipal</w:t>
      </w:r>
      <w:r w:rsidRPr="00202C91">
        <w:rPr>
          <w:rFonts w:ascii="Arial" w:hAnsi="Arial" w:cs="Arial"/>
        </w:rPr>
        <w:t xml:space="preserve">, </w:t>
      </w:r>
      <w:r w:rsidRPr="00D80D15">
        <w:rPr>
          <w:rFonts w:ascii="Arial" w:hAnsi="Arial" w:cs="Arial"/>
          <w:b/>
        </w:rPr>
        <w:t>DOUGLAS MELO FIGUEIREDO</w:t>
      </w:r>
      <w:r w:rsidRPr="00202C91">
        <w:rPr>
          <w:rFonts w:ascii="Arial" w:hAnsi="Arial" w:cs="Arial"/>
        </w:rPr>
        <w:t>, brasileiro, casado, portador da cédula de identidade RG. nº 423380-SSP-MS e do CPF nº 519.072.671-15, residente na Av. Manoel Murtinho, nº 780, na cidade de Anastácio, MS,</w:t>
      </w:r>
      <w:r w:rsidRPr="00937A57">
        <w:rPr>
          <w:rFonts w:ascii="Arial" w:hAnsi="Arial" w:cs="Arial"/>
        </w:rPr>
        <w:t xml:space="preserve"> doravante </w:t>
      </w:r>
      <w:r w:rsidRPr="00202C91">
        <w:rPr>
          <w:rFonts w:ascii="Arial" w:hAnsi="Arial" w:cs="Arial"/>
        </w:rPr>
        <w:t>d</w:t>
      </w:r>
      <w:r w:rsidRPr="00937A57">
        <w:rPr>
          <w:rFonts w:ascii="Arial" w:hAnsi="Arial" w:cs="Arial"/>
        </w:rPr>
        <w:t>enominado</w:t>
      </w:r>
      <w:r>
        <w:rPr>
          <w:rFonts w:ascii="Arial" w:hAnsi="Arial" w:cs="Arial"/>
        </w:rPr>
        <w:t xml:space="preserve"> </w:t>
      </w:r>
      <w:r w:rsidRPr="00352D7E">
        <w:rPr>
          <w:rFonts w:ascii="Arial" w:hAnsi="Arial" w:cs="Arial"/>
          <w:b/>
        </w:rPr>
        <w:t>CEDENTE</w:t>
      </w:r>
      <w:r w:rsidRPr="00937A57">
        <w:rPr>
          <w:rFonts w:ascii="Arial" w:hAnsi="Arial" w:cs="Arial"/>
        </w:rPr>
        <w:t xml:space="preserve">, e o </w:t>
      </w:r>
      <w:r w:rsidRPr="00EF3C45">
        <w:rPr>
          <w:rFonts w:ascii="Arial" w:hAnsi="Arial" w:cs="Arial"/>
          <w:b/>
        </w:rPr>
        <w:t>CIDEMA – CONSÓRCIO INTERMUNICIPAL PARA O DESENVOLVIMENTO INTEGRADO DAS BACIAS DOS RIOS MIRANDA E APA</w:t>
      </w:r>
      <w:r w:rsidRPr="00202C91">
        <w:rPr>
          <w:rFonts w:ascii="Arial" w:hAnsi="Arial" w:cs="Arial"/>
        </w:rPr>
        <w:t>, pessoa jurídica de direito privado, inscrita no CNPJ sob nº 02.715.410/0001-44, com sede na Av. Eduardo El</w:t>
      </w:r>
      <w:r>
        <w:rPr>
          <w:rFonts w:ascii="Arial" w:hAnsi="Arial" w:cs="Arial"/>
        </w:rPr>
        <w:t>ias Zahran, nº 3179, bairro Antô</w:t>
      </w:r>
      <w:r w:rsidRPr="00202C91">
        <w:rPr>
          <w:rFonts w:ascii="Arial" w:hAnsi="Arial" w:cs="Arial"/>
        </w:rPr>
        <w:t>nio Vendas, na cidade de Campo Grande, MS, neste ato representado por</w:t>
      </w:r>
      <w:r>
        <w:rPr>
          <w:rFonts w:ascii="Arial" w:hAnsi="Arial" w:cs="Arial"/>
        </w:rPr>
        <w:t xml:space="preserve"> seu Presidente, Sr. </w:t>
      </w:r>
      <w:r>
        <w:rPr>
          <w:rFonts w:ascii="Arial" w:hAnsi="Arial" w:cs="Arial"/>
          <w:b/>
        </w:rPr>
        <w:t>HEITOR MIRANDA DOS SANTOS</w:t>
      </w:r>
      <w:r w:rsidRPr="00202C91">
        <w:rPr>
          <w:rFonts w:ascii="Arial" w:hAnsi="Arial" w:cs="Arial"/>
        </w:rPr>
        <w:t xml:space="preserve">, brasileiro, </w:t>
      </w:r>
      <w:r>
        <w:rPr>
          <w:rFonts w:ascii="Arial" w:hAnsi="Arial" w:cs="Arial"/>
        </w:rPr>
        <w:t xml:space="preserve">casado, </w:t>
      </w:r>
      <w:r w:rsidR="004D1BF1">
        <w:rPr>
          <w:rFonts w:ascii="Arial" w:hAnsi="Arial" w:cs="Arial"/>
        </w:rPr>
        <w:t>funcionário público estadual</w:t>
      </w:r>
      <w:r>
        <w:rPr>
          <w:rFonts w:ascii="Arial" w:hAnsi="Arial" w:cs="Arial"/>
        </w:rPr>
        <w:t xml:space="preserve">, </w:t>
      </w:r>
      <w:r w:rsidRPr="00202C91">
        <w:rPr>
          <w:rFonts w:ascii="Arial" w:hAnsi="Arial" w:cs="Arial"/>
        </w:rPr>
        <w:t>portador da cédula de identidade RG nº</w:t>
      </w:r>
      <w:r>
        <w:rPr>
          <w:rFonts w:ascii="Arial" w:hAnsi="Arial" w:cs="Arial"/>
        </w:rPr>
        <w:t xml:space="preserve"> 1.046.924 SSP/MS e do CPF nº 106.513.811-34, residente na Av. Rio Branco </w:t>
      </w:r>
      <w:r w:rsidRPr="00202C91">
        <w:rPr>
          <w:rFonts w:ascii="Arial" w:hAnsi="Arial" w:cs="Arial"/>
        </w:rPr>
        <w:t>nº</w:t>
      </w:r>
      <w:r>
        <w:rPr>
          <w:rFonts w:ascii="Arial" w:hAnsi="Arial" w:cs="Arial"/>
        </w:rPr>
        <w:t xml:space="preserve"> 114, Centro, </w:t>
      </w:r>
      <w:r w:rsidRPr="00202C91">
        <w:rPr>
          <w:rFonts w:ascii="Arial" w:hAnsi="Arial" w:cs="Arial"/>
        </w:rPr>
        <w:t>CEP nº</w:t>
      </w:r>
      <w:r>
        <w:rPr>
          <w:rFonts w:ascii="Arial" w:hAnsi="Arial" w:cs="Arial"/>
        </w:rPr>
        <w:t xml:space="preserve"> 79.280-000, </w:t>
      </w:r>
      <w:r w:rsidRPr="00202C91">
        <w:rPr>
          <w:rFonts w:ascii="Arial" w:hAnsi="Arial" w:cs="Arial"/>
        </w:rPr>
        <w:t>na cidade de</w:t>
      </w:r>
      <w:r>
        <w:rPr>
          <w:rFonts w:ascii="Arial" w:hAnsi="Arial" w:cs="Arial"/>
        </w:rPr>
        <w:t xml:space="preserve"> Porto Murtinho – MS,</w:t>
      </w:r>
      <w:r w:rsidRPr="00937A57">
        <w:rPr>
          <w:rFonts w:ascii="Arial" w:hAnsi="Arial" w:cs="Arial"/>
        </w:rPr>
        <w:t xml:space="preserve"> doravante </w:t>
      </w:r>
      <w:r w:rsidRPr="00202C91">
        <w:rPr>
          <w:rFonts w:ascii="Arial" w:hAnsi="Arial" w:cs="Arial"/>
        </w:rPr>
        <w:t xml:space="preserve">denominado </w:t>
      </w:r>
      <w:r w:rsidRPr="00352D7E">
        <w:rPr>
          <w:rFonts w:ascii="Arial" w:hAnsi="Arial" w:cs="Arial"/>
          <w:b/>
        </w:rPr>
        <w:t>CESSIONÁRIO</w:t>
      </w:r>
      <w:r w:rsidRPr="00202C91">
        <w:rPr>
          <w:rFonts w:ascii="Arial" w:hAnsi="Arial" w:cs="Arial"/>
        </w:rPr>
        <w:t>,</w:t>
      </w:r>
      <w:r w:rsidRPr="00937A57">
        <w:rPr>
          <w:rFonts w:ascii="Arial" w:hAnsi="Arial" w:cs="Arial"/>
        </w:rPr>
        <w:t xml:space="preserve"> resolvem</w:t>
      </w:r>
      <w:r w:rsidRPr="00202C91">
        <w:rPr>
          <w:rFonts w:ascii="Arial" w:hAnsi="Arial" w:cs="Arial"/>
        </w:rPr>
        <w:t xml:space="preserve">, </w:t>
      </w:r>
      <w:r w:rsidRPr="00937A57">
        <w:rPr>
          <w:rFonts w:ascii="Arial" w:hAnsi="Arial" w:cs="Arial"/>
        </w:rPr>
        <w:t xml:space="preserve">firmar o presente </w:t>
      </w:r>
      <w:r w:rsidRPr="00937A57">
        <w:rPr>
          <w:rFonts w:ascii="Arial" w:hAnsi="Arial" w:cs="Arial"/>
          <w:b/>
        </w:rPr>
        <w:t xml:space="preserve">TERMO DE CESSÃO DE USO DE BEM </w:t>
      </w:r>
      <w:r w:rsidRPr="00EF3C45">
        <w:rPr>
          <w:rFonts w:ascii="Arial" w:hAnsi="Arial" w:cs="Arial"/>
          <w:b/>
        </w:rPr>
        <w:t>IMÓVEL, COM A ADMINISTRAÇÃO, OPERAÇÃO, MANUTENÇÃO</w:t>
      </w:r>
      <w:r>
        <w:rPr>
          <w:rFonts w:ascii="Arial" w:hAnsi="Arial" w:cs="Arial"/>
          <w:b/>
        </w:rPr>
        <w:t xml:space="preserve"> E</w:t>
      </w:r>
      <w:r w:rsidRPr="00EF3C45">
        <w:rPr>
          <w:rFonts w:ascii="Arial" w:hAnsi="Arial" w:cs="Arial"/>
          <w:b/>
        </w:rPr>
        <w:t xml:space="preserve"> RECUPERAÇÃO DO ATERRO SANITÁRIO </w:t>
      </w:r>
      <w:r>
        <w:rPr>
          <w:rFonts w:ascii="Arial" w:hAnsi="Arial" w:cs="Arial"/>
          <w:b/>
        </w:rPr>
        <w:t xml:space="preserve">EXISTENTE, </w:t>
      </w:r>
      <w:r w:rsidRPr="00EF3C45">
        <w:rPr>
          <w:rFonts w:ascii="Arial" w:hAnsi="Arial" w:cs="Arial"/>
          <w:b/>
        </w:rPr>
        <w:t>CONSORCIADO ENTRE OS MUNICÍPIOS DE ANASTÁCIO, MIRANDA E AQUIDAUANA</w:t>
      </w:r>
      <w:r>
        <w:rPr>
          <w:rFonts w:ascii="Arial" w:hAnsi="Arial" w:cs="Arial"/>
        </w:rPr>
        <w:t xml:space="preserve">, </w:t>
      </w:r>
      <w:r w:rsidRPr="00937A57">
        <w:rPr>
          <w:rFonts w:ascii="Arial" w:hAnsi="Arial" w:cs="Arial"/>
        </w:rPr>
        <w:t>que prometem cum</w:t>
      </w:r>
      <w:r w:rsidRPr="00202C91">
        <w:rPr>
          <w:rFonts w:ascii="Arial" w:hAnsi="Arial" w:cs="Arial"/>
        </w:rPr>
        <w:t>prir na melhor forma de direito:</w:t>
      </w:r>
    </w:p>
    <w:p w:rsidR="005C74CE" w:rsidRPr="00937A57" w:rsidRDefault="005C74CE" w:rsidP="005C74CE">
      <w:pPr>
        <w:jc w:val="both"/>
        <w:rPr>
          <w:rFonts w:ascii="Arial" w:hAnsi="Arial" w:cs="Arial"/>
        </w:rPr>
      </w:pPr>
    </w:p>
    <w:p w:rsidR="005C74CE" w:rsidRDefault="005C74CE" w:rsidP="005C74CE">
      <w:pPr>
        <w:rPr>
          <w:rFonts w:ascii="Arial" w:hAnsi="Arial" w:cs="Arial"/>
          <w:b/>
        </w:rPr>
      </w:pPr>
      <w:r w:rsidRPr="00352D7E">
        <w:rPr>
          <w:rFonts w:ascii="Arial" w:hAnsi="Arial" w:cs="Arial"/>
          <w:b/>
        </w:rPr>
        <w:t>CLÁUSULA PRIMEIRA –</w:t>
      </w:r>
      <w:r>
        <w:rPr>
          <w:rFonts w:ascii="Arial" w:hAnsi="Arial" w:cs="Arial"/>
          <w:b/>
        </w:rPr>
        <w:t xml:space="preserve"> </w:t>
      </w:r>
      <w:r w:rsidRPr="00352D7E">
        <w:rPr>
          <w:rFonts w:ascii="Arial" w:hAnsi="Arial" w:cs="Arial"/>
          <w:b/>
        </w:rPr>
        <w:t>DO OBJETO</w:t>
      </w:r>
    </w:p>
    <w:p w:rsidR="005C74CE" w:rsidRPr="00937A57" w:rsidRDefault="005C74CE" w:rsidP="005C74CE">
      <w:pPr>
        <w:jc w:val="both"/>
        <w:rPr>
          <w:rFonts w:ascii="Arial" w:hAnsi="Arial" w:cs="Arial"/>
        </w:rPr>
      </w:pPr>
      <w:r w:rsidRPr="00937A57">
        <w:rPr>
          <w:rFonts w:ascii="Arial" w:hAnsi="Arial" w:cs="Arial"/>
        </w:rPr>
        <w:t>O presente instrumento tem por objeto a Cessão</w:t>
      </w:r>
      <w:r>
        <w:rPr>
          <w:rFonts w:ascii="Arial" w:hAnsi="Arial" w:cs="Arial"/>
        </w:rPr>
        <w:t xml:space="preserve"> de Uso</w:t>
      </w:r>
      <w:r w:rsidRPr="00202C91">
        <w:rPr>
          <w:rFonts w:ascii="Arial" w:hAnsi="Arial" w:cs="Arial"/>
        </w:rPr>
        <w:t xml:space="preserve"> do imóvel pertencente ao Município de Anastácio, localizado na BR-419, Km 04, BEM COMO A ADMI</w:t>
      </w:r>
      <w:r>
        <w:rPr>
          <w:rFonts w:ascii="Arial" w:hAnsi="Arial" w:cs="Arial"/>
        </w:rPr>
        <w:t xml:space="preserve">NISTRAÇÃO, OPERAÇÃO, MANUTENÇÃO E A </w:t>
      </w:r>
      <w:r w:rsidRPr="00202C91">
        <w:rPr>
          <w:rFonts w:ascii="Arial" w:hAnsi="Arial" w:cs="Arial"/>
        </w:rPr>
        <w:t xml:space="preserve">RECUPERAÇÃO DO ATERRO SANITÁRIO </w:t>
      </w:r>
      <w:r>
        <w:rPr>
          <w:rFonts w:ascii="Arial" w:hAnsi="Arial" w:cs="Arial"/>
        </w:rPr>
        <w:t xml:space="preserve">ALI EXISTENTE, atualmente objeto de consorcio entre os Municípios de Anastácio, Miranda e Aquidauana e é elaborado em cumprimento ao Parágrafo Único, Cláusula Terceira do Acordo Judicial firmado em data de 08 de novembro de 2016 </w:t>
      </w:r>
      <w:r w:rsidRPr="00202C91">
        <w:rPr>
          <w:rFonts w:ascii="Arial" w:hAnsi="Arial" w:cs="Arial"/>
        </w:rPr>
        <w:t>entre o Ministério Público de Mato Grosso do Sul (Promotorias de Justiça de Anastácio, Aquidauana e Miranda) e Municípios de Anastácio, Aquidauana e Miranda</w:t>
      </w:r>
      <w:r>
        <w:rPr>
          <w:rFonts w:ascii="Arial" w:hAnsi="Arial" w:cs="Arial"/>
        </w:rPr>
        <w:t xml:space="preserve">. </w:t>
      </w:r>
    </w:p>
    <w:p w:rsidR="005C74CE" w:rsidRDefault="005C74CE" w:rsidP="005C74CE">
      <w:pPr>
        <w:rPr>
          <w:rFonts w:ascii="Arial" w:hAnsi="Arial" w:cs="Arial"/>
        </w:rPr>
      </w:pPr>
    </w:p>
    <w:p w:rsidR="005C74CE" w:rsidRDefault="005C74CE" w:rsidP="005C74CE">
      <w:pPr>
        <w:jc w:val="both"/>
        <w:rPr>
          <w:rFonts w:ascii="Arial" w:hAnsi="Arial" w:cs="Arial"/>
        </w:rPr>
      </w:pPr>
      <w:r w:rsidRPr="00352D7E">
        <w:rPr>
          <w:rFonts w:ascii="Arial" w:hAnsi="Arial" w:cs="Arial"/>
          <w:b/>
        </w:rPr>
        <w:t>BASE LEGAL</w:t>
      </w:r>
      <w:r>
        <w:rPr>
          <w:rFonts w:ascii="Arial" w:hAnsi="Arial" w:cs="Arial"/>
        </w:rPr>
        <w:t xml:space="preserve">: a presente cessão tem </w:t>
      </w:r>
      <w:r w:rsidRPr="00202C91">
        <w:rPr>
          <w:rFonts w:ascii="Arial" w:hAnsi="Arial" w:cs="Arial"/>
        </w:rPr>
        <w:t>com</w:t>
      </w:r>
      <w:r>
        <w:rPr>
          <w:rFonts w:ascii="Arial" w:hAnsi="Arial" w:cs="Arial"/>
        </w:rPr>
        <w:t>o</w:t>
      </w:r>
      <w:r w:rsidRPr="00202C91">
        <w:rPr>
          <w:rFonts w:ascii="Arial" w:hAnsi="Arial" w:cs="Arial"/>
        </w:rPr>
        <w:t xml:space="preserve"> fundamento </w:t>
      </w:r>
      <w:r>
        <w:rPr>
          <w:rFonts w:ascii="Arial" w:hAnsi="Arial" w:cs="Arial"/>
        </w:rPr>
        <w:t xml:space="preserve">legal </w:t>
      </w:r>
      <w:r w:rsidRPr="00202C91">
        <w:rPr>
          <w:rFonts w:ascii="Arial" w:hAnsi="Arial" w:cs="Arial"/>
        </w:rPr>
        <w:t xml:space="preserve">o artigo 3º, parágrafo único, inciso III, da Lei Ordinária nº 747, de 14 de julho de 2009, artigos 1º, 2º, 3º da Lei nº 835, de 28 de novembro de 2011, e Cláusula Décima, inciso II, item 9, do anexo I, da supracitada Lei 835, </w:t>
      </w:r>
      <w:r>
        <w:rPr>
          <w:rFonts w:ascii="Arial" w:hAnsi="Arial" w:cs="Arial"/>
        </w:rPr>
        <w:t>bem como ainda o disposto no Parágrafo Único da Cláusula Terceira, do Acordo Judicial acima mencionado.</w:t>
      </w:r>
    </w:p>
    <w:p w:rsidR="005C74CE" w:rsidRPr="00202C91" w:rsidRDefault="005C74CE" w:rsidP="005C74CE">
      <w:pPr>
        <w:rPr>
          <w:rFonts w:ascii="Arial" w:hAnsi="Arial" w:cs="Arial"/>
        </w:rPr>
      </w:pPr>
    </w:p>
    <w:p w:rsidR="005C74CE" w:rsidRDefault="005C74CE" w:rsidP="005C74CE">
      <w:pPr>
        <w:jc w:val="both"/>
        <w:rPr>
          <w:rFonts w:ascii="Arial" w:hAnsi="Arial" w:cs="Arial"/>
          <w:b/>
        </w:rPr>
      </w:pPr>
      <w:r w:rsidRPr="00352D7E">
        <w:rPr>
          <w:rFonts w:ascii="Arial" w:hAnsi="Arial" w:cs="Arial"/>
          <w:b/>
        </w:rPr>
        <w:t>CLÁUSULA SEGUNDA</w:t>
      </w:r>
      <w:r>
        <w:rPr>
          <w:rFonts w:ascii="Arial" w:hAnsi="Arial" w:cs="Arial"/>
          <w:b/>
        </w:rPr>
        <w:t xml:space="preserve"> </w:t>
      </w:r>
      <w:r w:rsidRPr="00352D7E">
        <w:rPr>
          <w:rFonts w:ascii="Arial" w:hAnsi="Arial" w:cs="Arial"/>
          <w:b/>
        </w:rPr>
        <w:t>–</w:t>
      </w:r>
      <w:r>
        <w:rPr>
          <w:rFonts w:ascii="Arial" w:hAnsi="Arial" w:cs="Arial"/>
          <w:b/>
        </w:rPr>
        <w:t xml:space="preserve"> </w:t>
      </w:r>
      <w:r w:rsidRPr="00352D7E">
        <w:rPr>
          <w:rFonts w:ascii="Arial" w:hAnsi="Arial" w:cs="Arial"/>
          <w:b/>
        </w:rPr>
        <w:t>DAS</w:t>
      </w:r>
      <w:r>
        <w:rPr>
          <w:rFonts w:ascii="Arial" w:hAnsi="Arial" w:cs="Arial"/>
          <w:b/>
        </w:rPr>
        <w:t xml:space="preserve"> </w:t>
      </w:r>
      <w:r w:rsidRPr="00352D7E">
        <w:rPr>
          <w:rFonts w:ascii="Arial" w:hAnsi="Arial" w:cs="Arial"/>
          <w:b/>
        </w:rPr>
        <w:t>RESPONSABILIDADES</w:t>
      </w:r>
      <w:r>
        <w:rPr>
          <w:rFonts w:ascii="Arial" w:hAnsi="Arial" w:cs="Arial"/>
          <w:b/>
        </w:rPr>
        <w:t xml:space="preserve"> </w:t>
      </w:r>
      <w:r w:rsidRPr="00352D7E">
        <w:rPr>
          <w:rFonts w:ascii="Arial" w:hAnsi="Arial" w:cs="Arial"/>
          <w:b/>
        </w:rPr>
        <w:t>DO CESSIONÁRIO</w:t>
      </w:r>
      <w:r>
        <w:rPr>
          <w:rFonts w:ascii="Arial" w:hAnsi="Arial" w:cs="Arial"/>
          <w:b/>
        </w:rPr>
        <w:t xml:space="preserve"> </w:t>
      </w:r>
      <w:r w:rsidRPr="00352D7E">
        <w:rPr>
          <w:rFonts w:ascii="Arial" w:hAnsi="Arial" w:cs="Arial"/>
          <w:b/>
        </w:rPr>
        <w:t>E DO CEDENTE, DA</w:t>
      </w:r>
      <w:r>
        <w:rPr>
          <w:rFonts w:ascii="Arial" w:hAnsi="Arial" w:cs="Arial"/>
          <w:b/>
        </w:rPr>
        <w:t xml:space="preserve"> </w:t>
      </w:r>
      <w:r w:rsidRPr="00352D7E">
        <w:rPr>
          <w:rFonts w:ascii="Arial" w:hAnsi="Arial" w:cs="Arial"/>
          <w:b/>
        </w:rPr>
        <w:t>CONSERVAÇÃO DO BEM E DOS FINS DO SEU USO</w:t>
      </w:r>
    </w:p>
    <w:p w:rsidR="005C74CE" w:rsidRDefault="005C74CE" w:rsidP="005C74CE">
      <w:pPr>
        <w:jc w:val="both"/>
        <w:rPr>
          <w:rFonts w:ascii="Arial" w:hAnsi="Arial" w:cs="Arial"/>
          <w:b/>
        </w:rPr>
      </w:pPr>
    </w:p>
    <w:p w:rsidR="005C74CE" w:rsidRPr="00202C91" w:rsidRDefault="005C74CE" w:rsidP="005C74CE">
      <w:pPr>
        <w:jc w:val="both"/>
        <w:rPr>
          <w:rFonts w:ascii="Arial" w:hAnsi="Arial" w:cs="Arial"/>
        </w:rPr>
      </w:pPr>
      <w:r w:rsidRPr="00202C91">
        <w:rPr>
          <w:rFonts w:ascii="Arial" w:hAnsi="Arial" w:cs="Arial"/>
        </w:rPr>
        <w:t>As responsabilidades do cessionário e do cedente são as mesmas fixadas no Termo de Acordo Judicial firmado em data de</w:t>
      </w:r>
      <w:r>
        <w:rPr>
          <w:rFonts w:ascii="Arial" w:hAnsi="Arial" w:cs="Arial"/>
        </w:rPr>
        <w:t xml:space="preserve"> </w:t>
      </w:r>
      <w:r w:rsidRPr="00202C91">
        <w:rPr>
          <w:rFonts w:ascii="Arial" w:hAnsi="Arial" w:cs="Arial"/>
        </w:rPr>
        <w:t>08 de novembro de 2016 entre o Ministério Público de Mato Grosso do Sul (Promotorias de Justiça de Anastácio, Aquidauana e Miranda) e Municípios de Anastácio, Aquidauana e Miranda, sendo que o</w:t>
      </w:r>
      <w:r>
        <w:rPr>
          <w:rFonts w:ascii="Arial" w:hAnsi="Arial" w:cs="Arial"/>
        </w:rPr>
        <w:t xml:space="preserve"> referido </w:t>
      </w:r>
      <w:r w:rsidRPr="00202C91">
        <w:rPr>
          <w:rFonts w:ascii="Arial" w:hAnsi="Arial" w:cs="Arial"/>
        </w:rPr>
        <w:t>acordo “</w:t>
      </w:r>
      <w:r w:rsidRPr="00ED67F9">
        <w:rPr>
          <w:rFonts w:ascii="Arial" w:hAnsi="Arial" w:cs="Arial"/>
          <w:b/>
          <w:i/>
        </w:rPr>
        <w:t xml:space="preserve">visa estabelecer as ações e os procedimentos necessários à disposição final </w:t>
      </w:r>
      <w:r w:rsidRPr="00ED67F9">
        <w:rPr>
          <w:rFonts w:ascii="Arial" w:hAnsi="Arial" w:cs="Arial"/>
          <w:b/>
          <w:i/>
        </w:rPr>
        <w:lastRenderedPageBreak/>
        <w:t>ambientalmente adequada dos resíduos sólidos, es</w:t>
      </w:r>
      <w:r>
        <w:rPr>
          <w:rFonts w:ascii="Arial" w:hAnsi="Arial" w:cs="Arial"/>
          <w:b/>
          <w:i/>
        </w:rPr>
        <w:t xml:space="preserve">tabelecendo condições técnicas, </w:t>
      </w:r>
      <w:r w:rsidRPr="00ED67F9">
        <w:rPr>
          <w:rFonts w:ascii="Arial" w:hAnsi="Arial" w:cs="Arial"/>
          <w:b/>
          <w:i/>
        </w:rPr>
        <w:t>providências  administrativas, fixando cronogramas de execução e impondo medidas para que os resíduos sólidos dos municípios envolvidos sejam destinados adequadamente, mediante utilização de aterro consorciado”</w:t>
      </w:r>
      <w:r w:rsidRPr="00ED67F9">
        <w:rPr>
          <w:rFonts w:ascii="Arial" w:hAnsi="Arial" w:cs="Arial"/>
          <w:b/>
        </w:rPr>
        <w:t>,</w:t>
      </w:r>
      <w:r w:rsidRPr="00202C91">
        <w:rPr>
          <w:rFonts w:ascii="Arial" w:hAnsi="Arial" w:cs="Arial"/>
        </w:rPr>
        <w:t xml:space="preserve"> cujas cláusulas e condições seguem fazendo parte integrante do presente termo.</w:t>
      </w:r>
    </w:p>
    <w:p w:rsidR="005C74CE" w:rsidRDefault="005C74CE" w:rsidP="005C74CE">
      <w:pPr>
        <w:rPr>
          <w:rFonts w:ascii="Arial" w:hAnsi="Arial" w:cs="Arial"/>
        </w:rPr>
      </w:pPr>
    </w:p>
    <w:p w:rsidR="005C74CE" w:rsidRDefault="005C74CE" w:rsidP="005C74CE">
      <w:pPr>
        <w:jc w:val="both"/>
        <w:rPr>
          <w:rFonts w:ascii="Arial" w:hAnsi="Arial" w:cs="Arial"/>
          <w:b/>
        </w:rPr>
      </w:pPr>
      <w:r w:rsidRPr="00352D7E">
        <w:rPr>
          <w:rFonts w:ascii="Arial" w:hAnsi="Arial" w:cs="Arial"/>
          <w:b/>
        </w:rPr>
        <w:t>CLÁUSULA TERCEIRA</w:t>
      </w:r>
      <w:r>
        <w:rPr>
          <w:rFonts w:ascii="Arial" w:hAnsi="Arial" w:cs="Arial"/>
          <w:b/>
        </w:rPr>
        <w:t xml:space="preserve"> </w:t>
      </w:r>
      <w:r w:rsidRPr="00352D7E">
        <w:rPr>
          <w:rFonts w:ascii="Arial" w:hAnsi="Arial" w:cs="Arial"/>
          <w:b/>
        </w:rPr>
        <w:t>–</w:t>
      </w:r>
      <w:r>
        <w:rPr>
          <w:rFonts w:ascii="Arial" w:hAnsi="Arial" w:cs="Arial"/>
          <w:b/>
        </w:rPr>
        <w:t xml:space="preserve"> </w:t>
      </w:r>
      <w:r w:rsidRPr="00352D7E">
        <w:rPr>
          <w:rFonts w:ascii="Arial" w:hAnsi="Arial" w:cs="Arial"/>
          <w:b/>
        </w:rPr>
        <w:t>DESPESAS</w:t>
      </w:r>
    </w:p>
    <w:p w:rsidR="005C74CE" w:rsidRPr="00937A57" w:rsidRDefault="005C74CE" w:rsidP="005C74CE">
      <w:pPr>
        <w:jc w:val="both"/>
        <w:rPr>
          <w:rFonts w:ascii="Arial" w:hAnsi="Arial" w:cs="Arial"/>
        </w:rPr>
      </w:pPr>
      <w:r w:rsidRPr="00937A57">
        <w:rPr>
          <w:rFonts w:ascii="Arial" w:hAnsi="Arial" w:cs="Arial"/>
        </w:rPr>
        <w:t xml:space="preserve">Fica estabelecido que todas as despesas concernentes ao imóvel, inclusive </w:t>
      </w:r>
      <w:r>
        <w:rPr>
          <w:rFonts w:ascii="Arial" w:hAnsi="Arial" w:cs="Arial"/>
        </w:rPr>
        <w:t>aq</w:t>
      </w:r>
      <w:r w:rsidRPr="00937A57">
        <w:rPr>
          <w:rFonts w:ascii="Arial" w:hAnsi="Arial" w:cs="Arial"/>
        </w:rPr>
        <w:t>uelas referentes às taxas e impostos, que venham a sofrer na vigência deste termo, e demais outras indispensáveis à manutenção e conservação do bem, correrão por conta do</w:t>
      </w:r>
      <w:r>
        <w:rPr>
          <w:rFonts w:ascii="Arial" w:hAnsi="Arial" w:cs="Arial"/>
        </w:rPr>
        <w:t xml:space="preserve"> CESSIONÁRIO.</w:t>
      </w:r>
    </w:p>
    <w:p w:rsidR="005C74CE" w:rsidRPr="00937A57" w:rsidRDefault="005C74CE" w:rsidP="005C74CE">
      <w:pPr>
        <w:jc w:val="both"/>
        <w:rPr>
          <w:rFonts w:ascii="Arial" w:hAnsi="Arial" w:cs="Arial"/>
        </w:rPr>
      </w:pPr>
      <w:r w:rsidRPr="00937A57">
        <w:rPr>
          <w:rFonts w:ascii="Arial" w:hAnsi="Arial" w:cs="Arial"/>
        </w:rPr>
        <w:t>.</w:t>
      </w:r>
    </w:p>
    <w:p w:rsidR="005C74CE" w:rsidRPr="00352D7E" w:rsidRDefault="005C74CE" w:rsidP="005C74CE">
      <w:pPr>
        <w:jc w:val="both"/>
        <w:rPr>
          <w:rFonts w:ascii="Arial" w:hAnsi="Arial" w:cs="Arial"/>
          <w:b/>
        </w:rPr>
      </w:pPr>
      <w:r w:rsidRPr="00352D7E">
        <w:rPr>
          <w:rFonts w:ascii="Arial" w:hAnsi="Arial" w:cs="Arial"/>
          <w:b/>
        </w:rPr>
        <w:t>CLÁUSULA QUARTA</w:t>
      </w:r>
      <w:r>
        <w:rPr>
          <w:rFonts w:ascii="Arial" w:hAnsi="Arial" w:cs="Arial"/>
          <w:b/>
        </w:rPr>
        <w:t xml:space="preserve"> </w:t>
      </w:r>
      <w:r w:rsidRPr="00352D7E">
        <w:rPr>
          <w:rFonts w:ascii="Arial" w:hAnsi="Arial" w:cs="Arial"/>
          <w:b/>
        </w:rPr>
        <w:t>-</w:t>
      </w:r>
      <w:r>
        <w:rPr>
          <w:rFonts w:ascii="Arial" w:hAnsi="Arial" w:cs="Arial"/>
          <w:b/>
        </w:rPr>
        <w:t xml:space="preserve"> </w:t>
      </w:r>
      <w:r w:rsidRPr="00352D7E">
        <w:rPr>
          <w:rFonts w:ascii="Arial" w:hAnsi="Arial" w:cs="Arial"/>
          <w:b/>
        </w:rPr>
        <w:t>CONSERVAÇÃO</w:t>
      </w:r>
    </w:p>
    <w:p w:rsidR="005C74CE" w:rsidRDefault="005C74CE" w:rsidP="005C74CE">
      <w:pPr>
        <w:jc w:val="both"/>
        <w:rPr>
          <w:rFonts w:ascii="Arial" w:hAnsi="Arial" w:cs="Arial"/>
        </w:rPr>
      </w:pPr>
      <w:r>
        <w:rPr>
          <w:rFonts w:ascii="Arial" w:hAnsi="Arial" w:cs="Arial"/>
        </w:rPr>
        <w:t>O CESSIONÁRIO O</w:t>
      </w:r>
      <w:r w:rsidRPr="00937A57">
        <w:rPr>
          <w:rFonts w:ascii="Arial" w:hAnsi="Arial" w:cs="Arial"/>
        </w:rPr>
        <w:t>briga</w:t>
      </w:r>
      <w:r w:rsidRPr="00202C91">
        <w:rPr>
          <w:rFonts w:ascii="Arial" w:hAnsi="Arial" w:cs="Arial"/>
        </w:rPr>
        <w:t>-</w:t>
      </w:r>
      <w:r w:rsidRPr="00937A57">
        <w:rPr>
          <w:rFonts w:ascii="Arial" w:hAnsi="Arial" w:cs="Arial"/>
        </w:rPr>
        <w:t>se a manter em perfeito estado de conservação o imóvel, e usá-lo exclusivament</w:t>
      </w:r>
      <w:r w:rsidRPr="00202C91">
        <w:rPr>
          <w:rFonts w:ascii="Arial" w:hAnsi="Arial" w:cs="Arial"/>
        </w:rPr>
        <w:t>e</w:t>
      </w:r>
      <w:r>
        <w:rPr>
          <w:rFonts w:ascii="Arial" w:hAnsi="Arial" w:cs="Arial"/>
        </w:rPr>
        <w:t xml:space="preserve"> </w:t>
      </w:r>
      <w:r w:rsidRPr="00937A57">
        <w:rPr>
          <w:rFonts w:ascii="Arial" w:hAnsi="Arial" w:cs="Arial"/>
        </w:rPr>
        <w:t>e</w:t>
      </w:r>
      <w:r>
        <w:rPr>
          <w:rFonts w:ascii="Arial" w:hAnsi="Arial" w:cs="Arial"/>
        </w:rPr>
        <w:t xml:space="preserve"> </w:t>
      </w:r>
      <w:r w:rsidRPr="00937A57">
        <w:rPr>
          <w:rFonts w:ascii="Arial" w:hAnsi="Arial" w:cs="Arial"/>
        </w:rPr>
        <w:t xml:space="preserve">para os fins estabelecidos </w:t>
      </w:r>
      <w:r>
        <w:rPr>
          <w:rFonts w:ascii="Arial" w:hAnsi="Arial" w:cs="Arial"/>
        </w:rPr>
        <w:t xml:space="preserve">na </w:t>
      </w:r>
      <w:r w:rsidRPr="00937A57">
        <w:rPr>
          <w:rFonts w:ascii="Arial" w:hAnsi="Arial" w:cs="Arial"/>
        </w:rPr>
        <w:t xml:space="preserve">cláusula primeira deste </w:t>
      </w:r>
      <w:r>
        <w:rPr>
          <w:rFonts w:ascii="Arial" w:hAnsi="Arial" w:cs="Arial"/>
        </w:rPr>
        <w:t>Termo.</w:t>
      </w:r>
    </w:p>
    <w:p w:rsidR="005C74CE" w:rsidRPr="00937A57" w:rsidRDefault="005C74CE" w:rsidP="005C74CE">
      <w:pPr>
        <w:jc w:val="both"/>
        <w:rPr>
          <w:rFonts w:ascii="Arial" w:hAnsi="Arial" w:cs="Arial"/>
        </w:rPr>
      </w:pPr>
    </w:p>
    <w:p w:rsidR="005C74CE" w:rsidRDefault="005C74CE" w:rsidP="005C74CE">
      <w:pPr>
        <w:rPr>
          <w:rFonts w:ascii="Arial" w:hAnsi="Arial" w:cs="Arial"/>
          <w:b/>
        </w:rPr>
      </w:pPr>
      <w:r w:rsidRPr="00352D7E">
        <w:rPr>
          <w:rFonts w:ascii="Arial" w:hAnsi="Arial" w:cs="Arial"/>
          <w:b/>
        </w:rPr>
        <w:t>CLÁUSULA QUINTA</w:t>
      </w:r>
      <w:r>
        <w:rPr>
          <w:rFonts w:ascii="Arial" w:hAnsi="Arial" w:cs="Arial"/>
          <w:b/>
        </w:rPr>
        <w:t xml:space="preserve"> </w:t>
      </w:r>
      <w:r w:rsidRPr="00352D7E">
        <w:rPr>
          <w:rFonts w:ascii="Arial" w:hAnsi="Arial" w:cs="Arial"/>
          <w:b/>
        </w:rPr>
        <w:t>–</w:t>
      </w:r>
      <w:r>
        <w:rPr>
          <w:rFonts w:ascii="Arial" w:hAnsi="Arial" w:cs="Arial"/>
          <w:b/>
        </w:rPr>
        <w:t xml:space="preserve"> </w:t>
      </w:r>
      <w:r w:rsidRPr="00352D7E">
        <w:rPr>
          <w:rFonts w:ascii="Arial" w:hAnsi="Arial" w:cs="Arial"/>
          <w:b/>
        </w:rPr>
        <w:t>DA MODALIDADE DA CESSÃO</w:t>
      </w:r>
    </w:p>
    <w:p w:rsidR="005C74CE" w:rsidRPr="00202C91" w:rsidRDefault="005C74CE" w:rsidP="005C74CE">
      <w:pPr>
        <w:jc w:val="both"/>
        <w:rPr>
          <w:rFonts w:ascii="Arial" w:hAnsi="Arial" w:cs="Arial"/>
        </w:rPr>
      </w:pPr>
      <w:r w:rsidRPr="00937A57">
        <w:rPr>
          <w:rFonts w:ascii="Arial" w:hAnsi="Arial" w:cs="Arial"/>
        </w:rPr>
        <w:t xml:space="preserve">A presente cessão de </w:t>
      </w:r>
      <w:r w:rsidRPr="00202C91">
        <w:rPr>
          <w:rFonts w:ascii="Arial" w:hAnsi="Arial" w:cs="Arial"/>
        </w:rPr>
        <w:t>uso é feita em caráter gratuito, para fins de dar cumprimento ao acordo judicial noticiado na Cláusula Segunda.</w:t>
      </w:r>
    </w:p>
    <w:p w:rsidR="005C74CE" w:rsidRPr="00937A57" w:rsidRDefault="005C74CE" w:rsidP="005C74CE">
      <w:pPr>
        <w:jc w:val="both"/>
        <w:rPr>
          <w:rFonts w:ascii="Arial" w:hAnsi="Arial" w:cs="Arial"/>
        </w:rPr>
      </w:pPr>
    </w:p>
    <w:p w:rsidR="005C74CE" w:rsidRDefault="005C74CE" w:rsidP="005C74CE">
      <w:pPr>
        <w:rPr>
          <w:rFonts w:ascii="Arial" w:hAnsi="Arial" w:cs="Arial"/>
          <w:b/>
        </w:rPr>
      </w:pPr>
      <w:r w:rsidRPr="00352D7E">
        <w:rPr>
          <w:rFonts w:ascii="Arial" w:hAnsi="Arial" w:cs="Arial"/>
          <w:b/>
        </w:rPr>
        <w:t>CLÁUSULA SEXTA</w:t>
      </w:r>
      <w:r>
        <w:rPr>
          <w:rFonts w:ascii="Arial" w:hAnsi="Arial" w:cs="Arial"/>
          <w:b/>
        </w:rPr>
        <w:t xml:space="preserve"> - </w:t>
      </w:r>
      <w:r w:rsidRPr="00352D7E">
        <w:rPr>
          <w:rFonts w:ascii="Arial" w:hAnsi="Arial" w:cs="Arial"/>
          <w:b/>
        </w:rPr>
        <w:t>DA ALTERAÇÃO</w:t>
      </w:r>
    </w:p>
    <w:p w:rsidR="005C74CE" w:rsidRDefault="005C74CE" w:rsidP="005C74CE">
      <w:pPr>
        <w:jc w:val="both"/>
        <w:rPr>
          <w:rFonts w:ascii="Arial" w:hAnsi="Arial" w:cs="Arial"/>
        </w:rPr>
      </w:pPr>
      <w:r w:rsidRPr="00937A57">
        <w:rPr>
          <w:rFonts w:ascii="Arial" w:hAnsi="Arial" w:cs="Arial"/>
        </w:rPr>
        <w:t xml:space="preserve">O presente Termo de Cessão de Uso poderá ser alterado no interesse das </w:t>
      </w:r>
      <w:r>
        <w:rPr>
          <w:rFonts w:ascii="Arial" w:hAnsi="Arial" w:cs="Arial"/>
        </w:rPr>
        <w:t>P</w:t>
      </w:r>
      <w:r w:rsidRPr="00937A57">
        <w:rPr>
          <w:rFonts w:ascii="Arial" w:hAnsi="Arial" w:cs="Arial"/>
        </w:rPr>
        <w:t xml:space="preserve">artes, </w:t>
      </w:r>
      <w:r w:rsidRPr="00202C91">
        <w:rPr>
          <w:rFonts w:ascii="Arial" w:hAnsi="Arial" w:cs="Arial"/>
        </w:rPr>
        <w:t>desde que obedecido o</w:t>
      </w:r>
      <w:r>
        <w:rPr>
          <w:rFonts w:ascii="Arial" w:hAnsi="Arial" w:cs="Arial"/>
        </w:rPr>
        <w:t xml:space="preserve"> acordo </w:t>
      </w:r>
      <w:r w:rsidRPr="00202C91">
        <w:rPr>
          <w:rFonts w:ascii="Arial" w:hAnsi="Arial" w:cs="Arial"/>
        </w:rPr>
        <w:t>judicial</w:t>
      </w:r>
      <w:r>
        <w:rPr>
          <w:rFonts w:ascii="Arial" w:hAnsi="Arial" w:cs="Arial"/>
        </w:rPr>
        <w:t xml:space="preserve"> supra citado e </w:t>
      </w:r>
      <w:r w:rsidRPr="00937A57">
        <w:rPr>
          <w:rFonts w:ascii="Arial" w:hAnsi="Arial" w:cs="Arial"/>
        </w:rPr>
        <w:t>mediante atendimento</w:t>
      </w:r>
      <w:r>
        <w:rPr>
          <w:rFonts w:ascii="Arial" w:hAnsi="Arial" w:cs="Arial"/>
        </w:rPr>
        <w:t xml:space="preserve"> e</w:t>
      </w:r>
      <w:r w:rsidRPr="00937A57">
        <w:rPr>
          <w:rFonts w:ascii="Arial" w:hAnsi="Arial" w:cs="Arial"/>
        </w:rPr>
        <w:t xml:space="preserve"> na forma da legislação aplicável.</w:t>
      </w:r>
    </w:p>
    <w:p w:rsidR="005C74CE" w:rsidRDefault="005C74CE" w:rsidP="005C74CE">
      <w:pPr>
        <w:jc w:val="both"/>
        <w:rPr>
          <w:rFonts w:ascii="Arial" w:hAnsi="Arial" w:cs="Arial"/>
        </w:rPr>
      </w:pPr>
    </w:p>
    <w:p w:rsidR="005C74CE" w:rsidRDefault="005C74CE" w:rsidP="005C74CE">
      <w:pPr>
        <w:jc w:val="both"/>
        <w:rPr>
          <w:rFonts w:ascii="Arial" w:hAnsi="Arial" w:cs="Arial"/>
          <w:b/>
        </w:rPr>
      </w:pPr>
      <w:r w:rsidRPr="009A451A">
        <w:rPr>
          <w:rFonts w:ascii="Arial" w:hAnsi="Arial" w:cs="Arial"/>
          <w:b/>
        </w:rPr>
        <w:t>CLÁUSULA SÉTIMA</w:t>
      </w:r>
      <w:r>
        <w:rPr>
          <w:rFonts w:ascii="Arial" w:hAnsi="Arial" w:cs="Arial"/>
          <w:b/>
        </w:rPr>
        <w:t xml:space="preserve"> - DA VIGÊNCIA</w:t>
      </w:r>
    </w:p>
    <w:p w:rsidR="005C74CE" w:rsidRDefault="005C74CE" w:rsidP="005C74CE">
      <w:pPr>
        <w:jc w:val="both"/>
        <w:rPr>
          <w:rFonts w:ascii="Arial" w:hAnsi="Arial" w:cs="Arial"/>
        </w:rPr>
      </w:pPr>
      <w:r>
        <w:rPr>
          <w:rFonts w:ascii="Arial" w:hAnsi="Arial" w:cs="Arial"/>
        </w:rPr>
        <w:t xml:space="preserve">A vigência da presente cessão terá o mesmo prazo ou o que vier a ser alterado no </w:t>
      </w:r>
      <w:r w:rsidRPr="00202C91">
        <w:rPr>
          <w:rFonts w:ascii="Arial" w:hAnsi="Arial" w:cs="Arial"/>
        </w:rPr>
        <w:t>Termo de Acordo Judicial firmado em data de 08 de novembro de 2016 entre o Ministério Público de Mato Grosso d</w:t>
      </w:r>
      <w:r>
        <w:rPr>
          <w:rFonts w:ascii="Arial" w:hAnsi="Arial" w:cs="Arial"/>
        </w:rPr>
        <w:t xml:space="preserve">o Sul </w:t>
      </w:r>
      <w:r w:rsidRPr="00202C91">
        <w:rPr>
          <w:rFonts w:ascii="Arial" w:hAnsi="Arial" w:cs="Arial"/>
        </w:rPr>
        <w:t xml:space="preserve">e Municípios de </w:t>
      </w:r>
      <w:r>
        <w:rPr>
          <w:rFonts w:ascii="Arial" w:hAnsi="Arial" w:cs="Arial"/>
        </w:rPr>
        <w:t>Anastácio, Aquidauana e Miranda.</w:t>
      </w:r>
    </w:p>
    <w:p w:rsidR="005C74CE" w:rsidRDefault="005C74CE" w:rsidP="005C74CE">
      <w:pPr>
        <w:jc w:val="both"/>
        <w:rPr>
          <w:rFonts w:ascii="Arial" w:hAnsi="Arial" w:cs="Arial"/>
        </w:rPr>
      </w:pPr>
    </w:p>
    <w:p w:rsidR="005C74CE" w:rsidRDefault="005C74CE" w:rsidP="005C74CE">
      <w:pPr>
        <w:rPr>
          <w:rFonts w:ascii="Arial" w:hAnsi="Arial" w:cs="Arial"/>
          <w:b/>
        </w:rPr>
      </w:pPr>
      <w:r w:rsidRPr="00352D7E">
        <w:rPr>
          <w:rFonts w:ascii="Arial" w:hAnsi="Arial" w:cs="Arial"/>
          <w:b/>
        </w:rPr>
        <w:t>CLAU</w:t>
      </w:r>
      <w:r>
        <w:rPr>
          <w:rFonts w:ascii="Arial" w:hAnsi="Arial" w:cs="Arial"/>
          <w:b/>
        </w:rPr>
        <w:t xml:space="preserve">SULA OITAVA </w:t>
      </w:r>
      <w:r w:rsidRPr="00352D7E">
        <w:rPr>
          <w:rFonts w:ascii="Arial" w:hAnsi="Arial" w:cs="Arial"/>
          <w:b/>
        </w:rPr>
        <w:t>–</w:t>
      </w:r>
      <w:r>
        <w:rPr>
          <w:rFonts w:ascii="Arial" w:hAnsi="Arial" w:cs="Arial"/>
          <w:b/>
        </w:rPr>
        <w:t xml:space="preserve"> </w:t>
      </w:r>
      <w:r w:rsidRPr="00352D7E">
        <w:rPr>
          <w:rFonts w:ascii="Arial" w:hAnsi="Arial" w:cs="Arial"/>
          <w:b/>
        </w:rPr>
        <w:t>DA RESCISÃO</w:t>
      </w:r>
    </w:p>
    <w:p w:rsidR="005C74CE" w:rsidRPr="00202C91" w:rsidRDefault="005C74CE" w:rsidP="005C74CE">
      <w:pPr>
        <w:jc w:val="both"/>
        <w:rPr>
          <w:rFonts w:ascii="Arial" w:hAnsi="Arial" w:cs="Arial"/>
        </w:rPr>
      </w:pPr>
      <w:r>
        <w:rPr>
          <w:rFonts w:ascii="Arial" w:hAnsi="Arial" w:cs="Arial"/>
        </w:rPr>
        <w:t xml:space="preserve">O presente </w:t>
      </w:r>
      <w:r w:rsidRPr="00937A57">
        <w:rPr>
          <w:rFonts w:ascii="Arial" w:hAnsi="Arial" w:cs="Arial"/>
        </w:rPr>
        <w:t>poderá ser rescindido pelo descumprimento de quaisquer obr</w:t>
      </w:r>
      <w:r>
        <w:rPr>
          <w:rFonts w:ascii="Arial" w:hAnsi="Arial" w:cs="Arial"/>
        </w:rPr>
        <w:t>igações ou condições dispostos neste Termo ou às pactuadas</w:t>
      </w:r>
      <w:r w:rsidRPr="00202C91">
        <w:rPr>
          <w:rFonts w:ascii="Arial" w:hAnsi="Arial" w:cs="Arial"/>
        </w:rPr>
        <w:t xml:space="preserve"> no Termo de Acordo Judicial firmado em data de 08 de novembro de 2016 entre o Ministério</w:t>
      </w:r>
      <w:r>
        <w:rPr>
          <w:rFonts w:ascii="Arial" w:hAnsi="Arial" w:cs="Arial"/>
        </w:rPr>
        <w:t xml:space="preserve"> </w:t>
      </w:r>
      <w:r w:rsidRPr="00202C91">
        <w:rPr>
          <w:rFonts w:ascii="Arial" w:hAnsi="Arial" w:cs="Arial"/>
        </w:rPr>
        <w:t>Público de Mato Grosso d</w:t>
      </w:r>
      <w:r>
        <w:rPr>
          <w:rFonts w:ascii="Arial" w:hAnsi="Arial" w:cs="Arial"/>
        </w:rPr>
        <w:t xml:space="preserve">o Sul </w:t>
      </w:r>
      <w:r w:rsidRPr="00202C91">
        <w:rPr>
          <w:rFonts w:ascii="Arial" w:hAnsi="Arial" w:cs="Arial"/>
        </w:rPr>
        <w:t>e Municípios de Anastácio, Aquidauana e Miranda,</w:t>
      </w:r>
      <w:r>
        <w:rPr>
          <w:rFonts w:ascii="Arial" w:hAnsi="Arial" w:cs="Arial"/>
        </w:rPr>
        <w:t xml:space="preserve"> ou </w:t>
      </w:r>
      <w:r w:rsidRPr="00937A57">
        <w:rPr>
          <w:rFonts w:ascii="Arial" w:hAnsi="Arial" w:cs="Arial"/>
        </w:rPr>
        <w:t>pela superveniência de norma legal ou fato administrativo que o</w:t>
      </w:r>
      <w:r>
        <w:rPr>
          <w:rFonts w:ascii="Arial" w:hAnsi="Arial" w:cs="Arial"/>
        </w:rPr>
        <w:t xml:space="preserve"> </w:t>
      </w:r>
      <w:r w:rsidRPr="00937A57">
        <w:rPr>
          <w:rFonts w:ascii="Arial" w:hAnsi="Arial" w:cs="Arial"/>
        </w:rPr>
        <w:t>torne form</w:t>
      </w:r>
      <w:r>
        <w:rPr>
          <w:rFonts w:ascii="Arial" w:hAnsi="Arial" w:cs="Arial"/>
        </w:rPr>
        <w:t>al ou materialmente Inexequível.</w:t>
      </w:r>
    </w:p>
    <w:p w:rsidR="005C74CE" w:rsidRPr="00937A57" w:rsidRDefault="005C74CE" w:rsidP="005C74CE">
      <w:pPr>
        <w:jc w:val="both"/>
        <w:rPr>
          <w:rFonts w:ascii="Arial" w:hAnsi="Arial" w:cs="Arial"/>
        </w:rPr>
      </w:pPr>
    </w:p>
    <w:p w:rsidR="005C74CE" w:rsidRDefault="005C74CE" w:rsidP="005C74CE">
      <w:pPr>
        <w:rPr>
          <w:rFonts w:ascii="Arial" w:hAnsi="Arial" w:cs="Arial"/>
          <w:b/>
        </w:rPr>
      </w:pPr>
      <w:r>
        <w:rPr>
          <w:rFonts w:ascii="Arial" w:hAnsi="Arial" w:cs="Arial"/>
          <w:b/>
        </w:rPr>
        <w:t>CLÁUSULA NONA –</w:t>
      </w:r>
      <w:r w:rsidRPr="00352D7E">
        <w:rPr>
          <w:rFonts w:ascii="Arial" w:hAnsi="Arial" w:cs="Arial"/>
          <w:b/>
        </w:rPr>
        <w:t xml:space="preserve"> INDENIZAÇÃO</w:t>
      </w:r>
    </w:p>
    <w:p w:rsidR="005C74CE" w:rsidRDefault="005C74CE" w:rsidP="005C74CE">
      <w:pPr>
        <w:jc w:val="both"/>
        <w:rPr>
          <w:rFonts w:ascii="Arial" w:hAnsi="Arial" w:cs="Arial"/>
        </w:rPr>
      </w:pPr>
      <w:r w:rsidRPr="00937A57">
        <w:rPr>
          <w:rFonts w:ascii="Arial" w:hAnsi="Arial" w:cs="Arial"/>
        </w:rPr>
        <w:t>Fica</w:t>
      </w:r>
      <w:r>
        <w:rPr>
          <w:rFonts w:ascii="Arial" w:hAnsi="Arial" w:cs="Arial"/>
        </w:rPr>
        <w:t xml:space="preserve"> </w:t>
      </w:r>
      <w:r w:rsidRPr="00937A57">
        <w:rPr>
          <w:rFonts w:ascii="Arial" w:hAnsi="Arial" w:cs="Arial"/>
        </w:rPr>
        <w:t>desde já autorizado às</w:t>
      </w:r>
      <w:r>
        <w:rPr>
          <w:rFonts w:ascii="Arial" w:hAnsi="Arial" w:cs="Arial"/>
        </w:rPr>
        <w:t xml:space="preserve"> </w:t>
      </w:r>
      <w:r w:rsidRPr="00937A57">
        <w:rPr>
          <w:rFonts w:ascii="Arial" w:hAnsi="Arial" w:cs="Arial"/>
        </w:rPr>
        <w:t>partes</w:t>
      </w:r>
      <w:r>
        <w:rPr>
          <w:rFonts w:ascii="Arial" w:hAnsi="Arial" w:cs="Arial"/>
        </w:rPr>
        <w:t xml:space="preserve"> </w:t>
      </w:r>
      <w:r w:rsidRPr="00937A57">
        <w:rPr>
          <w:rFonts w:ascii="Arial" w:hAnsi="Arial" w:cs="Arial"/>
        </w:rPr>
        <w:t>rescindir</w:t>
      </w:r>
      <w:r>
        <w:rPr>
          <w:rFonts w:ascii="Arial" w:hAnsi="Arial" w:cs="Arial"/>
        </w:rPr>
        <w:t>em</w:t>
      </w:r>
      <w:r w:rsidRPr="00937A57">
        <w:rPr>
          <w:rFonts w:ascii="Arial" w:hAnsi="Arial" w:cs="Arial"/>
        </w:rPr>
        <w:t xml:space="preserve"> de pronto a presente cessão caso seja dado fim</w:t>
      </w:r>
      <w:r>
        <w:rPr>
          <w:rFonts w:ascii="Arial" w:hAnsi="Arial" w:cs="Arial"/>
        </w:rPr>
        <w:t xml:space="preserve"> </w:t>
      </w:r>
      <w:r w:rsidRPr="00937A57">
        <w:rPr>
          <w:rFonts w:ascii="Arial" w:hAnsi="Arial" w:cs="Arial"/>
        </w:rPr>
        <w:t xml:space="preserve">diverso do disposto na cláusula </w:t>
      </w:r>
      <w:r w:rsidRPr="00202C91">
        <w:rPr>
          <w:rFonts w:ascii="Arial" w:hAnsi="Arial" w:cs="Arial"/>
        </w:rPr>
        <w:t>segunda do presente,</w:t>
      </w:r>
      <w:r>
        <w:rPr>
          <w:rFonts w:ascii="Arial" w:hAnsi="Arial" w:cs="Arial"/>
        </w:rPr>
        <w:t xml:space="preserve"> devendo o imóvel, respectivas benfeitorias e administração do aterro sanitário retornar à posse do Cedente, </w:t>
      </w:r>
      <w:r w:rsidRPr="00937A57">
        <w:rPr>
          <w:rFonts w:ascii="Arial" w:hAnsi="Arial" w:cs="Arial"/>
        </w:rPr>
        <w:t>não cabendo qualquer espécie de indenização</w:t>
      </w:r>
      <w:r w:rsidRPr="00202C91">
        <w:rPr>
          <w:rFonts w:ascii="Arial" w:hAnsi="Arial" w:cs="Arial"/>
        </w:rPr>
        <w:t>.</w:t>
      </w:r>
    </w:p>
    <w:p w:rsidR="005C74CE" w:rsidRDefault="005C74CE" w:rsidP="005C74CE">
      <w:pPr>
        <w:jc w:val="both"/>
        <w:rPr>
          <w:rFonts w:ascii="Arial" w:hAnsi="Arial" w:cs="Arial"/>
          <w:b/>
        </w:rPr>
      </w:pPr>
    </w:p>
    <w:p w:rsidR="005C74CE" w:rsidRDefault="005C74CE" w:rsidP="005C74CE">
      <w:pPr>
        <w:jc w:val="both"/>
        <w:rPr>
          <w:rFonts w:ascii="Arial" w:hAnsi="Arial" w:cs="Arial"/>
          <w:b/>
        </w:rPr>
      </w:pPr>
      <w:r w:rsidRPr="009A451A">
        <w:rPr>
          <w:rFonts w:ascii="Arial" w:hAnsi="Arial" w:cs="Arial"/>
          <w:b/>
        </w:rPr>
        <w:t xml:space="preserve">CLÁUSULA </w:t>
      </w:r>
      <w:r>
        <w:rPr>
          <w:rFonts w:ascii="Arial" w:hAnsi="Arial" w:cs="Arial"/>
          <w:b/>
        </w:rPr>
        <w:t xml:space="preserve">DÉCIMA </w:t>
      </w:r>
      <w:r w:rsidRPr="009A451A">
        <w:rPr>
          <w:rFonts w:ascii="Arial" w:hAnsi="Arial" w:cs="Arial"/>
          <w:b/>
        </w:rPr>
        <w:t>–</w:t>
      </w:r>
      <w:r>
        <w:rPr>
          <w:rFonts w:ascii="Arial" w:hAnsi="Arial" w:cs="Arial"/>
          <w:b/>
        </w:rPr>
        <w:t xml:space="preserve"> </w:t>
      </w:r>
      <w:r w:rsidRPr="009A451A">
        <w:rPr>
          <w:rFonts w:ascii="Arial" w:hAnsi="Arial" w:cs="Arial"/>
          <w:b/>
        </w:rPr>
        <w:t>DA RESTITUIÇÃO</w:t>
      </w:r>
    </w:p>
    <w:p w:rsidR="005C74CE" w:rsidRPr="00202C91" w:rsidRDefault="005C74CE" w:rsidP="005C74CE">
      <w:pPr>
        <w:jc w:val="both"/>
        <w:rPr>
          <w:rFonts w:ascii="Arial" w:hAnsi="Arial" w:cs="Arial"/>
        </w:rPr>
      </w:pPr>
      <w:r w:rsidRPr="00937A57">
        <w:rPr>
          <w:rFonts w:ascii="Arial" w:hAnsi="Arial" w:cs="Arial"/>
        </w:rPr>
        <w:t>Terminado o prazo de vigência da cessão de uso,</w:t>
      </w:r>
      <w:r>
        <w:rPr>
          <w:rFonts w:ascii="Arial" w:hAnsi="Arial" w:cs="Arial"/>
        </w:rPr>
        <w:t xml:space="preserve"> </w:t>
      </w:r>
      <w:r w:rsidRPr="00937A57">
        <w:rPr>
          <w:rFonts w:ascii="Arial" w:hAnsi="Arial" w:cs="Arial"/>
        </w:rPr>
        <w:t>o bem cedido deverá ser devolvido à</w:t>
      </w:r>
      <w:r>
        <w:rPr>
          <w:rFonts w:ascii="Arial" w:hAnsi="Arial" w:cs="Arial"/>
        </w:rPr>
        <w:t xml:space="preserve"> </w:t>
      </w:r>
      <w:r w:rsidRPr="00937A57">
        <w:rPr>
          <w:rFonts w:ascii="Arial" w:hAnsi="Arial" w:cs="Arial"/>
        </w:rPr>
        <w:t>CEDENTE, mediante Termo de Recebimento</w:t>
      </w:r>
      <w:r>
        <w:rPr>
          <w:rFonts w:ascii="Arial" w:hAnsi="Arial" w:cs="Arial"/>
        </w:rPr>
        <w:t xml:space="preserve"> </w:t>
      </w:r>
      <w:r w:rsidRPr="00937A57">
        <w:rPr>
          <w:rFonts w:ascii="Arial" w:hAnsi="Arial" w:cs="Arial"/>
        </w:rPr>
        <w:t>depois de</w:t>
      </w:r>
      <w:r>
        <w:rPr>
          <w:rFonts w:ascii="Arial" w:hAnsi="Arial" w:cs="Arial"/>
        </w:rPr>
        <w:t xml:space="preserve"> </w:t>
      </w:r>
      <w:r w:rsidRPr="00202C91">
        <w:rPr>
          <w:rFonts w:ascii="Arial" w:hAnsi="Arial" w:cs="Arial"/>
        </w:rPr>
        <w:t>r</w:t>
      </w:r>
      <w:r w:rsidRPr="00937A57">
        <w:rPr>
          <w:rFonts w:ascii="Arial" w:hAnsi="Arial" w:cs="Arial"/>
        </w:rPr>
        <w:t xml:space="preserve">ealizada a devida conferência do </w:t>
      </w:r>
      <w:r w:rsidRPr="00202C91">
        <w:rPr>
          <w:rFonts w:ascii="Arial" w:hAnsi="Arial" w:cs="Arial"/>
        </w:rPr>
        <w:t>I</w:t>
      </w:r>
      <w:r w:rsidRPr="00937A57">
        <w:rPr>
          <w:rFonts w:ascii="Arial" w:hAnsi="Arial" w:cs="Arial"/>
        </w:rPr>
        <w:t>móvel</w:t>
      </w:r>
      <w:r>
        <w:rPr>
          <w:rFonts w:ascii="Arial" w:hAnsi="Arial" w:cs="Arial"/>
        </w:rPr>
        <w:t xml:space="preserve"> </w:t>
      </w:r>
      <w:r w:rsidRPr="00937A57">
        <w:rPr>
          <w:rFonts w:ascii="Arial" w:hAnsi="Arial" w:cs="Arial"/>
        </w:rPr>
        <w:t>e seu estado de conservação pelo</w:t>
      </w:r>
      <w:r>
        <w:rPr>
          <w:rFonts w:ascii="Arial" w:hAnsi="Arial" w:cs="Arial"/>
        </w:rPr>
        <w:t xml:space="preserve"> </w:t>
      </w:r>
      <w:r w:rsidRPr="00937A57">
        <w:rPr>
          <w:rFonts w:ascii="Arial" w:hAnsi="Arial" w:cs="Arial"/>
        </w:rPr>
        <w:t>CEDENTE</w:t>
      </w:r>
      <w:r>
        <w:rPr>
          <w:rFonts w:ascii="Arial" w:hAnsi="Arial" w:cs="Arial"/>
        </w:rPr>
        <w:t>.</w:t>
      </w:r>
    </w:p>
    <w:p w:rsidR="005C74CE" w:rsidRPr="00937A57" w:rsidRDefault="005C74CE" w:rsidP="005C74CE">
      <w:pPr>
        <w:jc w:val="both"/>
        <w:rPr>
          <w:rFonts w:ascii="Arial" w:hAnsi="Arial" w:cs="Arial"/>
        </w:rPr>
      </w:pPr>
    </w:p>
    <w:p w:rsidR="005C74CE" w:rsidRDefault="005C74CE" w:rsidP="005C74CE">
      <w:pPr>
        <w:jc w:val="both"/>
        <w:rPr>
          <w:rFonts w:ascii="Arial" w:hAnsi="Arial" w:cs="Arial"/>
          <w:b/>
        </w:rPr>
      </w:pPr>
      <w:r w:rsidRPr="00E27E22">
        <w:rPr>
          <w:rFonts w:ascii="Arial" w:hAnsi="Arial" w:cs="Arial"/>
          <w:b/>
        </w:rPr>
        <w:t>CLÁUSULA DÉCIMA PRIMEIRA</w:t>
      </w:r>
      <w:r>
        <w:rPr>
          <w:rFonts w:ascii="Arial" w:hAnsi="Arial" w:cs="Arial"/>
          <w:b/>
        </w:rPr>
        <w:t xml:space="preserve"> </w:t>
      </w:r>
      <w:r w:rsidRPr="00E27E22">
        <w:rPr>
          <w:rFonts w:ascii="Arial" w:hAnsi="Arial" w:cs="Arial"/>
          <w:b/>
        </w:rPr>
        <w:t>–</w:t>
      </w:r>
      <w:r>
        <w:rPr>
          <w:rFonts w:ascii="Arial" w:hAnsi="Arial" w:cs="Arial"/>
          <w:b/>
        </w:rPr>
        <w:t xml:space="preserve"> </w:t>
      </w:r>
      <w:r w:rsidRPr="00E27E22">
        <w:rPr>
          <w:rFonts w:ascii="Arial" w:hAnsi="Arial" w:cs="Arial"/>
          <w:b/>
        </w:rPr>
        <w:t>DA PUBLICAÇÃO</w:t>
      </w:r>
    </w:p>
    <w:p w:rsidR="005C74CE" w:rsidRDefault="005C74CE" w:rsidP="005C74CE">
      <w:pPr>
        <w:jc w:val="both"/>
        <w:rPr>
          <w:rFonts w:ascii="Arial" w:hAnsi="Arial" w:cs="Arial"/>
        </w:rPr>
      </w:pPr>
      <w:r w:rsidRPr="00937A57">
        <w:rPr>
          <w:rFonts w:ascii="Arial" w:hAnsi="Arial" w:cs="Arial"/>
        </w:rPr>
        <w:t>O</w:t>
      </w:r>
      <w:r>
        <w:rPr>
          <w:rFonts w:ascii="Arial" w:hAnsi="Arial" w:cs="Arial"/>
        </w:rPr>
        <w:t xml:space="preserve"> </w:t>
      </w:r>
      <w:r w:rsidRPr="00937A57">
        <w:rPr>
          <w:rFonts w:ascii="Arial" w:hAnsi="Arial" w:cs="Arial"/>
        </w:rPr>
        <w:t>CEDENTE</w:t>
      </w:r>
      <w:r>
        <w:rPr>
          <w:rFonts w:ascii="Arial" w:hAnsi="Arial" w:cs="Arial"/>
        </w:rPr>
        <w:t xml:space="preserve"> </w:t>
      </w:r>
      <w:r w:rsidRPr="00937A57">
        <w:rPr>
          <w:rFonts w:ascii="Arial" w:hAnsi="Arial" w:cs="Arial"/>
        </w:rPr>
        <w:t>providenciará a publicação do extrato do presente Termo</w:t>
      </w:r>
      <w:r>
        <w:rPr>
          <w:rFonts w:ascii="Arial" w:hAnsi="Arial" w:cs="Arial"/>
        </w:rPr>
        <w:t xml:space="preserve"> </w:t>
      </w:r>
      <w:r w:rsidRPr="00937A57">
        <w:rPr>
          <w:rFonts w:ascii="Arial" w:hAnsi="Arial" w:cs="Arial"/>
        </w:rPr>
        <w:t xml:space="preserve">no </w:t>
      </w:r>
      <w:r>
        <w:rPr>
          <w:rFonts w:ascii="Arial" w:hAnsi="Arial" w:cs="Arial"/>
        </w:rPr>
        <w:t xml:space="preserve">Diário </w:t>
      </w:r>
      <w:r w:rsidRPr="00937A57">
        <w:rPr>
          <w:rFonts w:ascii="Arial" w:hAnsi="Arial" w:cs="Arial"/>
        </w:rPr>
        <w:t xml:space="preserve">Oficial do </w:t>
      </w:r>
      <w:r>
        <w:rPr>
          <w:rFonts w:ascii="Arial" w:hAnsi="Arial" w:cs="Arial"/>
        </w:rPr>
        <w:t>Estado de Mato Grosso do Sul.</w:t>
      </w:r>
    </w:p>
    <w:p w:rsidR="005C74CE" w:rsidRDefault="005C74CE" w:rsidP="005C74CE">
      <w:pPr>
        <w:jc w:val="both"/>
        <w:rPr>
          <w:rFonts w:ascii="Arial" w:hAnsi="Arial" w:cs="Arial"/>
        </w:rPr>
      </w:pPr>
    </w:p>
    <w:p w:rsidR="005C74CE" w:rsidRPr="00E27E22" w:rsidRDefault="005C74CE" w:rsidP="005C74CE">
      <w:pPr>
        <w:jc w:val="both"/>
        <w:rPr>
          <w:rFonts w:ascii="Arial" w:hAnsi="Arial" w:cs="Arial"/>
          <w:b/>
        </w:rPr>
      </w:pPr>
      <w:r>
        <w:rPr>
          <w:rFonts w:ascii="Arial" w:hAnsi="Arial" w:cs="Arial"/>
          <w:b/>
        </w:rPr>
        <w:t xml:space="preserve">CLÁUSULA DÉCIMA SEGUNDA - </w:t>
      </w:r>
      <w:r w:rsidRPr="00E27E22">
        <w:rPr>
          <w:rFonts w:ascii="Arial" w:hAnsi="Arial" w:cs="Arial"/>
          <w:b/>
        </w:rPr>
        <w:t>DO FORO</w:t>
      </w:r>
    </w:p>
    <w:p w:rsidR="005C74CE" w:rsidRPr="00937A57" w:rsidRDefault="005C74CE" w:rsidP="005C74CE">
      <w:pPr>
        <w:jc w:val="both"/>
        <w:rPr>
          <w:rFonts w:ascii="Arial" w:hAnsi="Arial" w:cs="Arial"/>
        </w:rPr>
      </w:pPr>
      <w:r w:rsidRPr="00937A57">
        <w:rPr>
          <w:rFonts w:ascii="Arial" w:hAnsi="Arial" w:cs="Arial"/>
        </w:rPr>
        <w:t xml:space="preserve">Fica eleito o </w:t>
      </w:r>
      <w:r w:rsidRPr="00202C91">
        <w:rPr>
          <w:rFonts w:ascii="Arial" w:hAnsi="Arial" w:cs="Arial"/>
        </w:rPr>
        <w:t>foro da comarca de Anastácio, MS,</w:t>
      </w:r>
      <w:r w:rsidRPr="00937A57">
        <w:rPr>
          <w:rFonts w:ascii="Arial" w:hAnsi="Arial" w:cs="Arial"/>
        </w:rPr>
        <w:t xml:space="preserve"> excluindo-se qualquer outro, por mais privilegiado que seja para dirimir as questões oriundas da execução ou interpretação deste Termo, podendo, os casos omissos, ser</w:t>
      </w:r>
      <w:r>
        <w:rPr>
          <w:rFonts w:ascii="Arial" w:hAnsi="Arial" w:cs="Arial"/>
        </w:rPr>
        <w:t xml:space="preserve">em </w:t>
      </w:r>
      <w:r w:rsidRPr="00937A57">
        <w:rPr>
          <w:rFonts w:ascii="Arial" w:hAnsi="Arial" w:cs="Arial"/>
        </w:rPr>
        <w:t>resolvid</w:t>
      </w:r>
      <w:r w:rsidRPr="00202C91">
        <w:rPr>
          <w:rFonts w:ascii="Arial" w:hAnsi="Arial" w:cs="Arial"/>
        </w:rPr>
        <w:t>os de comum acordo pelas partes</w:t>
      </w:r>
      <w:r>
        <w:rPr>
          <w:rFonts w:ascii="Arial" w:hAnsi="Arial" w:cs="Arial"/>
        </w:rPr>
        <w:t xml:space="preserve">, </w:t>
      </w:r>
      <w:r w:rsidRPr="00202C91">
        <w:rPr>
          <w:rFonts w:ascii="Arial" w:hAnsi="Arial" w:cs="Arial"/>
        </w:rPr>
        <w:t>Mu</w:t>
      </w:r>
      <w:r>
        <w:rPr>
          <w:rFonts w:ascii="Arial" w:hAnsi="Arial" w:cs="Arial"/>
        </w:rPr>
        <w:t>nicípio de Aquidauana e Miranda e Ministério Público Estadual.</w:t>
      </w:r>
    </w:p>
    <w:p w:rsidR="005C74CE" w:rsidRPr="00202C91" w:rsidRDefault="005C74CE" w:rsidP="005C74CE">
      <w:pPr>
        <w:jc w:val="both"/>
        <w:rPr>
          <w:rFonts w:ascii="Arial" w:hAnsi="Arial" w:cs="Arial"/>
        </w:rPr>
      </w:pPr>
    </w:p>
    <w:p w:rsidR="005C74CE" w:rsidRPr="00937A57" w:rsidRDefault="005C74CE" w:rsidP="005C74CE">
      <w:pPr>
        <w:jc w:val="both"/>
        <w:rPr>
          <w:rFonts w:ascii="Arial" w:hAnsi="Arial" w:cs="Arial"/>
        </w:rPr>
      </w:pPr>
      <w:r w:rsidRPr="00937A57">
        <w:rPr>
          <w:rFonts w:ascii="Arial" w:hAnsi="Arial" w:cs="Arial"/>
        </w:rPr>
        <w:t>E, por assim estarem de pleno acordo, as partes subscritoras do presente Termo obrigam-se ao seu total e irrenunciável cumprimento, o qual lido e achado conforme, e lavrado em 3 (três) vias de</w:t>
      </w:r>
      <w:r>
        <w:rPr>
          <w:rFonts w:ascii="Arial" w:hAnsi="Arial" w:cs="Arial"/>
        </w:rPr>
        <w:t xml:space="preserve"> </w:t>
      </w:r>
      <w:r w:rsidRPr="00937A57">
        <w:rPr>
          <w:rFonts w:ascii="Arial" w:hAnsi="Arial" w:cs="Arial"/>
        </w:rPr>
        <w:t>igual teor e forma, para um só efeito, vão assinadas pelos partícipes, e pelas</w:t>
      </w:r>
      <w:r>
        <w:rPr>
          <w:rFonts w:ascii="Arial" w:hAnsi="Arial" w:cs="Arial"/>
        </w:rPr>
        <w:t xml:space="preserve"> </w:t>
      </w:r>
      <w:r w:rsidRPr="00937A57">
        <w:rPr>
          <w:rFonts w:ascii="Arial" w:hAnsi="Arial" w:cs="Arial"/>
        </w:rPr>
        <w:t>2 (duas) testemunhas abaixo relacionadas, para publicação e execução.</w:t>
      </w:r>
    </w:p>
    <w:p w:rsidR="005C74CE" w:rsidRDefault="005C74CE" w:rsidP="005C74CE">
      <w:pPr>
        <w:jc w:val="both"/>
        <w:rPr>
          <w:rFonts w:ascii="Arial" w:hAnsi="Arial" w:cs="Arial"/>
        </w:rPr>
      </w:pPr>
    </w:p>
    <w:p w:rsidR="005C74CE" w:rsidRPr="00937A57" w:rsidRDefault="005C74CE" w:rsidP="005C74CE">
      <w:pPr>
        <w:jc w:val="both"/>
        <w:rPr>
          <w:rFonts w:ascii="Arial" w:hAnsi="Arial" w:cs="Arial"/>
        </w:rPr>
      </w:pPr>
      <w:r>
        <w:rPr>
          <w:rFonts w:ascii="Arial" w:hAnsi="Arial" w:cs="Arial"/>
        </w:rPr>
        <w:t>Anastácio, MS, 18 de novembro de 2016.</w:t>
      </w:r>
    </w:p>
    <w:p w:rsidR="005C74CE" w:rsidRDefault="005C74CE" w:rsidP="005C74CE">
      <w:pPr>
        <w:jc w:val="both"/>
        <w:rPr>
          <w:rFonts w:ascii="Arial" w:hAnsi="Arial" w:cs="Arial"/>
        </w:rPr>
      </w:pPr>
    </w:p>
    <w:p w:rsidR="005C74CE" w:rsidRDefault="005C74CE" w:rsidP="005C74CE">
      <w:pPr>
        <w:jc w:val="both"/>
        <w:rPr>
          <w:rFonts w:ascii="Arial" w:hAnsi="Arial" w:cs="Arial"/>
        </w:rPr>
      </w:pPr>
    </w:p>
    <w:p w:rsidR="005C74CE" w:rsidRDefault="005C74CE" w:rsidP="005C74CE">
      <w:pPr>
        <w:jc w:val="both"/>
        <w:rPr>
          <w:rFonts w:ascii="Arial" w:hAnsi="Arial" w:cs="Arial"/>
        </w:rPr>
      </w:pPr>
    </w:p>
    <w:p w:rsidR="005C74CE" w:rsidRDefault="005C74CE" w:rsidP="005C74CE">
      <w:pPr>
        <w:jc w:val="both"/>
        <w:rPr>
          <w:rFonts w:ascii="Arial" w:hAnsi="Arial" w:cs="Arial"/>
        </w:rPr>
      </w:pPr>
    </w:p>
    <w:p w:rsidR="005C74CE" w:rsidRPr="002567C2" w:rsidRDefault="005C74CE" w:rsidP="005C74CE">
      <w:pPr>
        <w:jc w:val="both"/>
        <w:rPr>
          <w:rFonts w:ascii="Arial" w:hAnsi="Arial" w:cs="Arial"/>
          <w:b/>
        </w:rPr>
      </w:pPr>
      <w:r w:rsidRPr="002567C2">
        <w:rPr>
          <w:rFonts w:ascii="Arial" w:hAnsi="Arial" w:cs="Arial"/>
          <w:b/>
        </w:rPr>
        <w:t>DOUGLAS MELO FIGUEIREDO</w:t>
      </w:r>
    </w:p>
    <w:p w:rsidR="005C74CE" w:rsidRDefault="005C74CE" w:rsidP="005C74CE">
      <w:pPr>
        <w:jc w:val="both"/>
        <w:rPr>
          <w:rFonts w:ascii="Arial" w:hAnsi="Arial" w:cs="Arial"/>
        </w:rPr>
      </w:pPr>
      <w:r>
        <w:rPr>
          <w:rFonts w:ascii="Arial" w:hAnsi="Arial" w:cs="Arial"/>
        </w:rPr>
        <w:t>MUNICIPIO DE ANASTÁCIO - CEDENTE</w:t>
      </w:r>
    </w:p>
    <w:p w:rsidR="005C74CE" w:rsidRDefault="005C74CE" w:rsidP="005C74CE">
      <w:pPr>
        <w:jc w:val="both"/>
        <w:rPr>
          <w:rFonts w:ascii="Arial" w:hAnsi="Arial" w:cs="Arial"/>
        </w:rPr>
      </w:pPr>
    </w:p>
    <w:p w:rsidR="005C74CE" w:rsidRPr="00937A57" w:rsidRDefault="005C74CE" w:rsidP="005C74CE">
      <w:pPr>
        <w:jc w:val="both"/>
        <w:rPr>
          <w:rFonts w:ascii="Arial" w:hAnsi="Arial" w:cs="Arial"/>
        </w:rPr>
      </w:pPr>
    </w:p>
    <w:p w:rsidR="005C74CE" w:rsidRDefault="005C74CE" w:rsidP="005C74CE">
      <w:pPr>
        <w:jc w:val="both"/>
        <w:rPr>
          <w:rFonts w:ascii="Arial" w:hAnsi="Arial" w:cs="Arial"/>
        </w:rPr>
      </w:pPr>
    </w:p>
    <w:p w:rsidR="005C74CE" w:rsidRDefault="005C74CE" w:rsidP="005C74CE">
      <w:pPr>
        <w:jc w:val="both"/>
        <w:rPr>
          <w:rFonts w:ascii="Arial" w:hAnsi="Arial" w:cs="Arial"/>
          <w:b/>
        </w:rPr>
      </w:pPr>
      <w:r>
        <w:rPr>
          <w:rFonts w:ascii="Arial" w:hAnsi="Arial" w:cs="Arial"/>
          <w:b/>
        </w:rPr>
        <w:t>HEITOR MIRANDA DOS SANTOS</w:t>
      </w:r>
    </w:p>
    <w:p w:rsidR="005C74CE" w:rsidRPr="00937A57" w:rsidRDefault="005C74CE" w:rsidP="005C74CE">
      <w:pPr>
        <w:jc w:val="both"/>
        <w:rPr>
          <w:rFonts w:ascii="Arial" w:hAnsi="Arial" w:cs="Arial"/>
        </w:rPr>
      </w:pPr>
      <w:r>
        <w:rPr>
          <w:rFonts w:ascii="Arial" w:hAnsi="Arial" w:cs="Arial"/>
        </w:rPr>
        <w:t xml:space="preserve">CIDEMA - </w:t>
      </w:r>
      <w:r w:rsidRPr="00937A57">
        <w:rPr>
          <w:rFonts w:ascii="Arial" w:hAnsi="Arial" w:cs="Arial"/>
        </w:rPr>
        <w:t>CESSIONÁRIO</w:t>
      </w:r>
    </w:p>
    <w:p w:rsidR="005C74CE" w:rsidRDefault="005C74CE" w:rsidP="005C74CE">
      <w:pPr>
        <w:jc w:val="both"/>
        <w:rPr>
          <w:rFonts w:ascii="Arial" w:hAnsi="Arial" w:cs="Arial"/>
        </w:rPr>
      </w:pPr>
    </w:p>
    <w:p w:rsidR="005C74CE" w:rsidRDefault="005C74CE" w:rsidP="005C74CE">
      <w:pPr>
        <w:jc w:val="both"/>
        <w:rPr>
          <w:rFonts w:ascii="Arial" w:hAnsi="Arial" w:cs="Arial"/>
        </w:rPr>
      </w:pPr>
    </w:p>
    <w:p w:rsidR="005C74CE" w:rsidRDefault="005C74CE" w:rsidP="005C74CE">
      <w:pPr>
        <w:jc w:val="both"/>
        <w:rPr>
          <w:rFonts w:ascii="Arial" w:hAnsi="Arial" w:cs="Arial"/>
        </w:rPr>
      </w:pPr>
      <w:r w:rsidRPr="00937A57">
        <w:rPr>
          <w:rFonts w:ascii="Arial" w:hAnsi="Arial" w:cs="Arial"/>
        </w:rPr>
        <w:t>TESTEMUNHAS:</w:t>
      </w:r>
    </w:p>
    <w:p w:rsidR="005C74CE" w:rsidRDefault="005C74CE" w:rsidP="005C74CE">
      <w:pPr>
        <w:jc w:val="both"/>
        <w:rPr>
          <w:rFonts w:ascii="Arial" w:hAnsi="Arial" w:cs="Arial"/>
        </w:rPr>
      </w:pPr>
    </w:p>
    <w:p w:rsidR="005C74CE" w:rsidRPr="00937A57" w:rsidRDefault="005C74CE" w:rsidP="005C74CE">
      <w:pPr>
        <w:jc w:val="both"/>
        <w:rPr>
          <w:rFonts w:ascii="Arial" w:hAnsi="Arial" w:cs="Arial"/>
        </w:rPr>
      </w:pPr>
      <w:r w:rsidRPr="00937A57">
        <w:rPr>
          <w:rFonts w:ascii="Arial" w:hAnsi="Arial" w:cs="Arial"/>
        </w:rPr>
        <w:t>_____________________________________________</w:t>
      </w:r>
      <w:r>
        <w:rPr>
          <w:rFonts w:ascii="Arial" w:hAnsi="Arial" w:cs="Arial"/>
        </w:rPr>
        <w:t>_</w:t>
      </w:r>
    </w:p>
    <w:p w:rsidR="005C74CE" w:rsidRPr="00937A57" w:rsidRDefault="005C74CE" w:rsidP="005C74CE">
      <w:pPr>
        <w:jc w:val="both"/>
        <w:rPr>
          <w:rFonts w:ascii="Arial" w:hAnsi="Arial" w:cs="Arial"/>
        </w:rPr>
      </w:pPr>
      <w:r w:rsidRPr="00937A57">
        <w:rPr>
          <w:rFonts w:ascii="Arial" w:hAnsi="Arial" w:cs="Arial"/>
        </w:rPr>
        <w:t>NOME:</w:t>
      </w:r>
    </w:p>
    <w:p w:rsidR="005C74CE" w:rsidRPr="00937A57" w:rsidRDefault="005C74CE" w:rsidP="005C74CE">
      <w:pPr>
        <w:rPr>
          <w:rFonts w:ascii="Arial" w:hAnsi="Arial" w:cs="Arial"/>
        </w:rPr>
      </w:pPr>
      <w:r w:rsidRPr="00937A57">
        <w:rPr>
          <w:rFonts w:ascii="Arial" w:hAnsi="Arial" w:cs="Arial"/>
        </w:rPr>
        <w:t>______________________________________</w:t>
      </w:r>
      <w:r>
        <w:rPr>
          <w:rFonts w:ascii="Arial" w:hAnsi="Arial" w:cs="Arial"/>
        </w:rPr>
        <w:t>________</w:t>
      </w:r>
    </w:p>
    <w:p w:rsidR="005C74CE" w:rsidRDefault="005C74CE" w:rsidP="005C74CE">
      <w:pPr>
        <w:rPr>
          <w:rFonts w:ascii="Arial" w:hAnsi="Arial" w:cs="Arial"/>
        </w:rPr>
      </w:pPr>
      <w:r w:rsidRPr="00937A57">
        <w:rPr>
          <w:rFonts w:ascii="Arial" w:hAnsi="Arial" w:cs="Arial"/>
        </w:rPr>
        <w:t>CPF:</w:t>
      </w:r>
    </w:p>
    <w:p w:rsidR="005C74CE" w:rsidRPr="00937A57" w:rsidRDefault="005C74CE" w:rsidP="005C74CE">
      <w:pPr>
        <w:rPr>
          <w:rFonts w:ascii="Arial" w:hAnsi="Arial" w:cs="Arial"/>
        </w:rPr>
      </w:pPr>
    </w:p>
    <w:p w:rsidR="005C74CE" w:rsidRDefault="005C74CE" w:rsidP="005C74CE">
      <w:pPr>
        <w:rPr>
          <w:rFonts w:ascii="Arial" w:hAnsi="Arial" w:cs="Arial"/>
        </w:rPr>
      </w:pPr>
    </w:p>
    <w:p w:rsidR="005C74CE" w:rsidRPr="00937A57" w:rsidRDefault="005C74CE" w:rsidP="005C74CE">
      <w:pPr>
        <w:rPr>
          <w:rFonts w:ascii="Arial" w:hAnsi="Arial" w:cs="Arial"/>
        </w:rPr>
      </w:pPr>
      <w:r w:rsidRPr="00937A57">
        <w:rPr>
          <w:rFonts w:ascii="Arial" w:hAnsi="Arial" w:cs="Arial"/>
        </w:rPr>
        <w:t>_____________________________________________</w:t>
      </w:r>
      <w:r>
        <w:rPr>
          <w:rFonts w:ascii="Arial" w:hAnsi="Arial" w:cs="Arial"/>
        </w:rPr>
        <w:t>_</w:t>
      </w:r>
    </w:p>
    <w:p w:rsidR="005C74CE" w:rsidRPr="00937A57" w:rsidRDefault="005C74CE" w:rsidP="005C74CE">
      <w:pPr>
        <w:rPr>
          <w:rFonts w:ascii="Arial" w:hAnsi="Arial" w:cs="Arial"/>
        </w:rPr>
      </w:pPr>
      <w:r w:rsidRPr="00937A57">
        <w:rPr>
          <w:rFonts w:ascii="Arial" w:hAnsi="Arial" w:cs="Arial"/>
        </w:rPr>
        <w:t>NOME:</w:t>
      </w:r>
    </w:p>
    <w:p w:rsidR="005C74CE" w:rsidRPr="00937A57" w:rsidRDefault="005C74CE" w:rsidP="005C74CE">
      <w:pPr>
        <w:rPr>
          <w:rFonts w:ascii="Arial" w:hAnsi="Arial" w:cs="Arial"/>
        </w:rPr>
      </w:pPr>
      <w:r w:rsidRPr="00937A57">
        <w:rPr>
          <w:rFonts w:ascii="Arial" w:hAnsi="Arial" w:cs="Arial"/>
        </w:rPr>
        <w:t>____________________________________</w:t>
      </w:r>
      <w:r>
        <w:rPr>
          <w:rFonts w:ascii="Arial" w:hAnsi="Arial" w:cs="Arial"/>
        </w:rPr>
        <w:t>________</w:t>
      </w:r>
      <w:r w:rsidRPr="00937A57">
        <w:rPr>
          <w:rFonts w:ascii="Arial" w:hAnsi="Arial" w:cs="Arial"/>
        </w:rPr>
        <w:t>__</w:t>
      </w:r>
    </w:p>
    <w:p w:rsidR="005C74CE" w:rsidRPr="00202C91" w:rsidRDefault="005C74CE" w:rsidP="005C74CE">
      <w:pPr>
        <w:rPr>
          <w:rFonts w:ascii="Cambria" w:hAnsi="Cambria"/>
        </w:rPr>
      </w:pPr>
      <w:r w:rsidRPr="00937A57">
        <w:rPr>
          <w:rFonts w:ascii="Arial" w:hAnsi="Arial" w:cs="Arial"/>
        </w:rPr>
        <w:t>CPF:</w:t>
      </w:r>
      <w:bookmarkStart w:id="0" w:name="_GoBack"/>
      <w:bookmarkEnd w:id="0"/>
    </w:p>
    <w:p w:rsidR="0094186B" w:rsidRDefault="0094186B"/>
    <w:sectPr w:rsidR="0094186B" w:rsidSect="005C74CE">
      <w:headerReference w:type="default" r:id="rId6"/>
      <w:footerReference w:type="default" r:id="rId7"/>
      <w:pgSz w:w="11906" w:h="16838"/>
      <w:pgMar w:top="1440" w:right="1080" w:bottom="1440" w:left="1080" w:header="284" w:footer="4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6CB" w:rsidRDefault="003456CB" w:rsidP="005C74CE">
      <w:r>
        <w:separator/>
      </w:r>
    </w:p>
  </w:endnote>
  <w:endnote w:type="continuationSeparator" w:id="1">
    <w:p w:rsidR="003456CB" w:rsidRDefault="003456CB" w:rsidP="005C74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640" w:rsidRDefault="00F43F71" w:rsidP="00DC2640">
    <w:pPr>
      <w:pStyle w:val="Rodap"/>
      <w:tabs>
        <w:tab w:val="clear" w:pos="4252"/>
        <w:tab w:val="clear" w:pos="8504"/>
      </w:tabs>
      <w:ind w:right="-602"/>
    </w:pPr>
    <w:r>
      <w:tab/>
    </w:r>
    <w:r>
      <w:tab/>
      <w:t xml:space="preserve">            </w:t>
    </w:r>
    <w:r>
      <w:tab/>
    </w:r>
    <w:r>
      <w:tab/>
    </w:r>
    <w:r>
      <w:tab/>
    </w:r>
    <w:r>
      <w:tab/>
    </w:r>
    <w:r>
      <w:tab/>
    </w:r>
    <w:r>
      <w:tab/>
    </w:r>
    <w:r>
      <w:tab/>
      <w:t xml:space="preserve">                         </w:t>
    </w:r>
    <w:r>
      <w:rPr>
        <w:noProof/>
      </w:rPr>
      <w:drawing>
        <wp:inline distT="0" distB="0" distL="0" distR="0">
          <wp:extent cx="962025" cy="866775"/>
          <wp:effectExtent l="19050" t="0" r="9525" b="0"/>
          <wp:docPr id="4" name="Imagem 3" descr="LOGOMA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MARCA"/>
                  <pic:cNvPicPr>
                    <a:picLocks noChangeAspect="1" noChangeArrowheads="1"/>
                  </pic:cNvPicPr>
                </pic:nvPicPr>
                <pic:blipFill>
                  <a:blip r:embed="rId1"/>
                  <a:srcRect/>
                  <a:stretch>
                    <a:fillRect/>
                  </a:stretch>
                </pic:blipFill>
                <pic:spPr bwMode="auto">
                  <a:xfrm>
                    <a:off x="0" y="0"/>
                    <a:ext cx="962025" cy="86677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6CB" w:rsidRDefault="003456CB" w:rsidP="005C74CE">
      <w:r>
        <w:separator/>
      </w:r>
    </w:p>
  </w:footnote>
  <w:footnote w:type="continuationSeparator" w:id="1">
    <w:p w:rsidR="003456CB" w:rsidRDefault="003456CB" w:rsidP="005C74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92D" w:rsidRDefault="003456CB" w:rsidP="00614AED">
    <w:pPr>
      <w:framePr w:hSpace="141" w:wrap="auto" w:vAnchor="text" w:hAnchor="page" w:x="1696" w:y="-17"/>
      <w:jc w:val="both"/>
      <w:rPr>
        <w:color w:val="000080"/>
      </w:rPr>
    </w:pPr>
  </w:p>
  <w:p w:rsidR="00DC2640" w:rsidRDefault="00F43F71" w:rsidP="00DC2640">
    <w:pPr>
      <w:ind w:left="1440"/>
      <w:jc w:val="center"/>
      <w:rPr>
        <w:rFonts w:ascii="Arial" w:hAnsi="Arial" w:cs="Arial"/>
        <w:b/>
        <w:color w:val="0000FF"/>
        <w:sz w:val="28"/>
        <w:szCs w:val="28"/>
      </w:rPr>
    </w:pPr>
    <w:r>
      <w:rPr>
        <w:rFonts w:ascii="Arial" w:hAnsi="Arial" w:cs="Arial"/>
        <w:b/>
        <w:noProof/>
        <w:sz w:val="28"/>
        <w:szCs w:val="28"/>
      </w:rPr>
      <w:drawing>
        <wp:anchor distT="0" distB="0" distL="90170" distR="90170" simplePos="0" relativeHeight="251659264" behindDoc="0" locked="0" layoutInCell="1" allowOverlap="1">
          <wp:simplePos x="0" y="0"/>
          <wp:positionH relativeFrom="page">
            <wp:posOffset>1194435</wp:posOffset>
          </wp:positionH>
          <wp:positionV relativeFrom="paragraph">
            <wp:posOffset>0</wp:posOffset>
          </wp:positionV>
          <wp:extent cx="848995" cy="842010"/>
          <wp:effectExtent l="19050" t="0" r="8255" b="0"/>
          <wp:wrapSquare wrapText="bothSides"/>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48995" cy="842010"/>
                  </a:xfrm>
                  <a:prstGeom prst="rect">
                    <a:avLst/>
                  </a:prstGeom>
                  <a:noFill/>
                </pic:spPr>
              </pic:pic>
            </a:graphicData>
          </a:graphic>
        </wp:anchor>
      </w:drawing>
    </w:r>
    <w:r>
      <w:rPr>
        <w:rFonts w:ascii="Arial" w:hAnsi="Arial" w:cs="Arial"/>
        <w:b/>
        <w:color w:val="0000FF"/>
        <w:sz w:val="28"/>
        <w:szCs w:val="28"/>
      </w:rPr>
      <w:t>ESTADO DE MATO GROSSO DO SUL</w:t>
    </w:r>
  </w:p>
  <w:p w:rsidR="00DC2640" w:rsidRDefault="00F43F71" w:rsidP="00DC2640">
    <w:pPr>
      <w:ind w:left="1440"/>
      <w:jc w:val="center"/>
      <w:rPr>
        <w:rFonts w:ascii="Arial" w:hAnsi="Arial" w:cs="Arial"/>
        <w:b/>
        <w:sz w:val="28"/>
        <w:szCs w:val="28"/>
      </w:rPr>
    </w:pPr>
    <w:r>
      <w:rPr>
        <w:rFonts w:ascii="Arial" w:hAnsi="Arial" w:cs="Arial"/>
        <w:b/>
        <w:sz w:val="28"/>
        <w:szCs w:val="28"/>
      </w:rPr>
      <w:t>MUNICÍPIO DE ANASTÁCIO</w:t>
    </w:r>
  </w:p>
  <w:p w:rsidR="00DC2640" w:rsidRDefault="00F43F71" w:rsidP="00DC2640">
    <w:pPr>
      <w:ind w:left="1440"/>
      <w:jc w:val="center"/>
      <w:rPr>
        <w:rFonts w:ascii="Arial" w:hAnsi="Arial" w:cs="Arial"/>
        <w:b/>
        <w:color w:val="0000FF"/>
        <w:sz w:val="16"/>
        <w:szCs w:val="16"/>
      </w:rPr>
    </w:pPr>
    <w:r>
      <w:rPr>
        <w:rFonts w:ascii="Arial" w:hAnsi="Arial" w:cs="Arial"/>
        <w:b/>
        <w:color w:val="0000FF"/>
        <w:sz w:val="16"/>
        <w:szCs w:val="16"/>
      </w:rPr>
      <w:t>Rua João Leite Ribeiro, 754 CEP 79.210-000</w:t>
    </w:r>
  </w:p>
  <w:p w:rsidR="00DC2640" w:rsidRDefault="00F43F71" w:rsidP="00DC2640">
    <w:pPr>
      <w:ind w:left="1440"/>
      <w:jc w:val="center"/>
      <w:rPr>
        <w:rFonts w:ascii="Arial" w:hAnsi="Arial" w:cs="Arial"/>
        <w:b/>
        <w:color w:val="0000FF"/>
        <w:sz w:val="16"/>
        <w:szCs w:val="16"/>
      </w:rPr>
    </w:pPr>
    <w:r>
      <w:rPr>
        <w:rFonts w:ascii="Arial" w:hAnsi="Arial" w:cs="Arial"/>
        <w:b/>
        <w:color w:val="0000FF"/>
        <w:sz w:val="16"/>
        <w:szCs w:val="16"/>
      </w:rPr>
      <w:t>Tel. 3245-3540/gabinete@anastacio.ms.gov.br</w:t>
    </w:r>
  </w:p>
  <w:p w:rsidR="00DC2640" w:rsidRDefault="003456CB" w:rsidP="00DC2640">
    <w:pPr>
      <w:pStyle w:val="Cabealho"/>
    </w:pPr>
  </w:p>
  <w:p w:rsidR="002567C2" w:rsidRDefault="003456CB" w:rsidP="00614AED">
    <w:pPr>
      <w:rPr>
        <w:rFonts w:ascii="Arial Narrow" w:hAnsi="Arial Narrow"/>
        <w: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C74CE"/>
    <w:rsid w:val="00001326"/>
    <w:rsid w:val="0000174D"/>
    <w:rsid w:val="00003626"/>
    <w:rsid w:val="00004147"/>
    <w:rsid w:val="00004618"/>
    <w:rsid w:val="0000465D"/>
    <w:rsid w:val="00004D75"/>
    <w:rsid w:val="00006CFC"/>
    <w:rsid w:val="00011D2F"/>
    <w:rsid w:val="0001247B"/>
    <w:rsid w:val="000127D4"/>
    <w:rsid w:val="00012DB5"/>
    <w:rsid w:val="0001495D"/>
    <w:rsid w:val="00016A30"/>
    <w:rsid w:val="00016F62"/>
    <w:rsid w:val="0001722F"/>
    <w:rsid w:val="00017429"/>
    <w:rsid w:val="000176A8"/>
    <w:rsid w:val="00017731"/>
    <w:rsid w:val="00020693"/>
    <w:rsid w:val="000207CF"/>
    <w:rsid w:val="00020DC9"/>
    <w:rsid w:val="00023BFD"/>
    <w:rsid w:val="00023CA0"/>
    <w:rsid w:val="00025460"/>
    <w:rsid w:val="00025AC1"/>
    <w:rsid w:val="000265FC"/>
    <w:rsid w:val="000276BC"/>
    <w:rsid w:val="000308D0"/>
    <w:rsid w:val="00032250"/>
    <w:rsid w:val="00033AFF"/>
    <w:rsid w:val="00033FB3"/>
    <w:rsid w:val="00035355"/>
    <w:rsid w:val="0003607D"/>
    <w:rsid w:val="000370E3"/>
    <w:rsid w:val="000404CA"/>
    <w:rsid w:val="000414C1"/>
    <w:rsid w:val="000513A4"/>
    <w:rsid w:val="000527CC"/>
    <w:rsid w:val="000532C4"/>
    <w:rsid w:val="000532C6"/>
    <w:rsid w:val="00053612"/>
    <w:rsid w:val="00053E1E"/>
    <w:rsid w:val="00055356"/>
    <w:rsid w:val="0005554D"/>
    <w:rsid w:val="000559C4"/>
    <w:rsid w:val="00056009"/>
    <w:rsid w:val="00056E2B"/>
    <w:rsid w:val="000615B4"/>
    <w:rsid w:val="000643D1"/>
    <w:rsid w:val="00064A8D"/>
    <w:rsid w:val="00066ABA"/>
    <w:rsid w:val="00066D05"/>
    <w:rsid w:val="000709F1"/>
    <w:rsid w:val="0007413E"/>
    <w:rsid w:val="00076D4D"/>
    <w:rsid w:val="00081756"/>
    <w:rsid w:val="0008227E"/>
    <w:rsid w:val="00082A74"/>
    <w:rsid w:val="0008489E"/>
    <w:rsid w:val="00084E58"/>
    <w:rsid w:val="000865C6"/>
    <w:rsid w:val="000872DF"/>
    <w:rsid w:val="0008790C"/>
    <w:rsid w:val="00090AAE"/>
    <w:rsid w:val="000911DF"/>
    <w:rsid w:val="00092C33"/>
    <w:rsid w:val="00094041"/>
    <w:rsid w:val="0009779D"/>
    <w:rsid w:val="00097DDA"/>
    <w:rsid w:val="000A17E1"/>
    <w:rsid w:val="000A1A3F"/>
    <w:rsid w:val="000A1D6A"/>
    <w:rsid w:val="000A234A"/>
    <w:rsid w:val="000A27F1"/>
    <w:rsid w:val="000A53F4"/>
    <w:rsid w:val="000A6710"/>
    <w:rsid w:val="000A7A35"/>
    <w:rsid w:val="000A7E8A"/>
    <w:rsid w:val="000B0BEA"/>
    <w:rsid w:val="000B0D50"/>
    <w:rsid w:val="000B2756"/>
    <w:rsid w:val="000B3401"/>
    <w:rsid w:val="000B3E17"/>
    <w:rsid w:val="000B5196"/>
    <w:rsid w:val="000B5BDA"/>
    <w:rsid w:val="000B6DF6"/>
    <w:rsid w:val="000B7493"/>
    <w:rsid w:val="000C029A"/>
    <w:rsid w:val="000C0C91"/>
    <w:rsid w:val="000C1731"/>
    <w:rsid w:val="000C3504"/>
    <w:rsid w:val="000C4327"/>
    <w:rsid w:val="000C5979"/>
    <w:rsid w:val="000C64B6"/>
    <w:rsid w:val="000C7B5A"/>
    <w:rsid w:val="000D1331"/>
    <w:rsid w:val="000D17E5"/>
    <w:rsid w:val="000D1A42"/>
    <w:rsid w:val="000D3760"/>
    <w:rsid w:val="000D61D9"/>
    <w:rsid w:val="000D6394"/>
    <w:rsid w:val="000E059E"/>
    <w:rsid w:val="000E142F"/>
    <w:rsid w:val="000E14DA"/>
    <w:rsid w:val="000E2ECE"/>
    <w:rsid w:val="000E3923"/>
    <w:rsid w:val="000E42F7"/>
    <w:rsid w:val="000E4F43"/>
    <w:rsid w:val="000E62FD"/>
    <w:rsid w:val="000F1273"/>
    <w:rsid w:val="000F1447"/>
    <w:rsid w:val="000F3A1E"/>
    <w:rsid w:val="000F56EB"/>
    <w:rsid w:val="000F5FF6"/>
    <w:rsid w:val="000F742C"/>
    <w:rsid w:val="000F79CA"/>
    <w:rsid w:val="000F79ED"/>
    <w:rsid w:val="00101858"/>
    <w:rsid w:val="00107022"/>
    <w:rsid w:val="0010753F"/>
    <w:rsid w:val="00107A96"/>
    <w:rsid w:val="00107CD6"/>
    <w:rsid w:val="001109A2"/>
    <w:rsid w:val="00112650"/>
    <w:rsid w:val="00113557"/>
    <w:rsid w:val="0011427A"/>
    <w:rsid w:val="0011748D"/>
    <w:rsid w:val="001207D8"/>
    <w:rsid w:val="00120F03"/>
    <w:rsid w:val="001228F3"/>
    <w:rsid w:val="00123677"/>
    <w:rsid w:val="00125666"/>
    <w:rsid w:val="00127FB4"/>
    <w:rsid w:val="0013057D"/>
    <w:rsid w:val="00131509"/>
    <w:rsid w:val="00131820"/>
    <w:rsid w:val="00132347"/>
    <w:rsid w:val="00135CCE"/>
    <w:rsid w:val="00135F6F"/>
    <w:rsid w:val="001360C0"/>
    <w:rsid w:val="001378DF"/>
    <w:rsid w:val="00137A2E"/>
    <w:rsid w:val="0014011A"/>
    <w:rsid w:val="00140447"/>
    <w:rsid w:val="00140AB6"/>
    <w:rsid w:val="001412B8"/>
    <w:rsid w:val="00143FE7"/>
    <w:rsid w:val="00147566"/>
    <w:rsid w:val="00147FA3"/>
    <w:rsid w:val="00150AE2"/>
    <w:rsid w:val="001518E1"/>
    <w:rsid w:val="00155992"/>
    <w:rsid w:val="0015721F"/>
    <w:rsid w:val="001579A6"/>
    <w:rsid w:val="00161058"/>
    <w:rsid w:val="00161B8C"/>
    <w:rsid w:val="00162F63"/>
    <w:rsid w:val="0016649D"/>
    <w:rsid w:val="0016681F"/>
    <w:rsid w:val="001678F9"/>
    <w:rsid w:val="001702F1"/>
    <w:rsid w:val="00170A0D"/>
    <w:rsid w:val="00170F4C"/>
    <w:rsid w:val="001719D2"/>
    <w:rsid w:val="00171A04"/>
    <w:rsid w:val="00171EFA"/>
    <w:rsid w:val="001753B9"/>
    <w:rsid w:val="00175892"/>
    <w:rsid w:val="00177B71"/>
    <w:rsid w:val="00180855"/>
    <w:rsid w:val="00180D4C"/>
    <w:rsid w:val="00182AA0"/>
    <w:rsid w:val="001831DD"/>
    <w:rsid w:val="00184C6D"/>
    <w:rsid w:val="00185390"/>
    <w:rsid w:val="00186368"/>
    <w:rsid w:val="00186A7B"/>
    <w:rsid w:val="0019015C"/>
    <w:rsid w:val="00191330"/>
    <w:rsid w:val="00191CB8"/>
    <w:rsid w:val="0019205C"/>
    <w:rsid w:val="00192810"/>
    <w:rsid w:val="00192F26"/>
    <w:rsid w:val="00193231"/>
    <w:rsid w:val="00193B93"/>
    <w:rsid w:val="00194C33"/>
    <w:rsid w:val="0019606C"/>
    <w:rsid w:val="001A040A"/>
    <w:rsid w:val="001A1C06"/>
    <w:rsid w:val="001A3AA7"/>
    <w:rsid w:val="001A3AD4"/>
    <w:rsid w:val="001A40E0"/>
    <w:rsid w:val="001A4A11"/>
    <w:rsid w:val="001B07F6"/>
    <w:rsid w:val="001B39BB"/>
    <w:rsid w:val="001B4322"/>
    <w:rsid w:val="001C0A2D"/>
    <w:rsid w:val="001C0E84"/>
    <w:rsid w:val="001C2FEC"/>
    <w:rsid w:val="001C3259"/>
    <w:rsid w:val="001C3510"/>
    <w:rsid w:val="001C437D"/>
    <w:rsid w:val="001C6268"/>
    <w:rsid w:val="001C63C9"/>
    <w:rsid w:val="001C727A"/>
    <w:rsid w:val="001C7E98"/>
    <w:rsid w:val="001D040D"/>
    <w:rsid w:val="001D309B"/>
    <w:rsid w:val="001D42C6"/>
    <w:rsid w:val="001D5754"/>
    <w:rsid w:val="001D5AC9"/>
    <w:rsid w:val="001D6CB0"/>
    <w:rsid w:val="001E18A2"/>
    <w:rsid w:val="001E3EF3"/>
    <w:rsid w:val="001E5A95"/>
    <w:rsid w:val="001E61B2"/>
    <w:rsid w:val="001E7B91"/>
    <w:rsid w:val="001E7D5F"/>
    <w:rsid w:val="001E7FB9"/>
    <w:rsid w:val="001F0452"/>
    <w:rsid w:val="001F1562"/>
    <w:rsid w:val="001F2A71"/>
    <w:rsid w:val="001F2E96"/>
    <w:rsid w:val="001F383A"/>
    <w:rsid w:val="001F388E"/>
    <w:rsid w:val="00202CBC"/>
    <w:rsid w:val="002042AD"/>
    <w:rsid w:val="00204C43"/>
    <w:rsid w:val="002055D8"/>
    <w:rsid w:val="00207032"/>
    <w:rsid w:val="002078EE"/>
    <w:rsid w:val="00210825"/>
    <w:rsid w:val="00210C2D"/>
    <w:rsid w:val="00211A34"/>
    <w:rsid w:val="0021220A"/>
    <w:rsid w:val="00214265"/>
    <w:rsid w:val="00215960"/>
    <w:rsid w:val="00215DB3"/>
    <w:rsid w:val="00216A84"/>
    <w:rsid w:val="00217D06"/>
    <w:rsid w:val="0022030F"/>
    <w:rsid w:val="00221240"/>
    <w:rsid w:val="002243E7"/>
    <w:rsid w:val="002255A3"/>
    <w:rsid w:val="00230380"/>
    <w:rsid w:val="00230FF3"/>
    <w:rsid w:val="002322E2"/>
    <w:rsid w:val="00232377"/>
    <w:rsid w:val="00233C84"/>
    <w:rsid w:val="00233E7C"/>
    <w:rsid w:val="00234C31"/>
    <w:rsid w:val="00235C91"/>
    <w:rsid w:val="00236AB0"/>
    <w:rsid w:val="00240150"/>
    <w:rsid w:val="002403CC"/>
    <w:rsid w:val="00242320"/>
    <w:rsid w:val="002425A6"/>
    <w:rsid w:val="00242E4C"/>
    <w:rsid w:val="00245157"/>
    <w:rsid w:val="002452A1"/>
    <w:rsid w:val="0024544B"/>
    <w:rsid w:val="00245AE5"/>
    <w:rsid w:val="00245C8F"/>
    <w:rsid w:val="00251765"/>
    <w:rsid w:val="00252FD9"/>
    <w:rsid w:val="002532E1"/>
    <w:rsid w:val="002546E8"/>
    <w:rsid w:val="00254BAE"/>
    <w:rsid w:val="00255284"/>
    <w:rsid w:val="00255D21"/>
    <w:rsid w:val="00256826"/>
    <w:rsid w:val="0025730D"/>
    <w:rsid w:val="00257A06"/>
    <w:rsid w:val="00261941"/>
    <w:rsid w:val="0026236B"/>
    <w:rsid w:val="00263191"/>
    <w:rsid w:val="002652AF"/>
    <w:rsid w:val="00266456"/>
    <w:rsid w:val="0027008F"/>
    <w:rsid w:val="00273A18"/>
    <w:rsid w:val="00273E8F"/>
    <w:rsid w:val="00276030"/>
    <w:rsid w:val="00276882"/>
    <w:rsid w:val="0027718D"/>
    <w:rsid w:val="002813AA"/>
    <w:rsid w:val="00282793"/>
    <w:rsid w:val="00283DAC"/>
    <w:rsid w:val="00284388"/>
    <w:rsid w:val="0028585A"/>
    <w:rsid w:val="00286DB9"/>
    <w:rsid w:val="00287501"/>
    <w:rsid w:val="00290966"/>
    <w:rsid w:val="00292DF0"/>
    <w:rsid w:val="002966F4"/>
    <w:rsid w:val="002A247D"/>
    <w:rsid w:val="002A5314"/>
    <w:rsid w:val="002A76E3"/>
    <w:rsid w:val="002B12C6"/>
    <w:rsid w:val="002B2C96"/>
    <w:rsid w:val="002B455D"/>
    <w:rsid w:val="002B7F89"/>
    <w:rsid w:val="002C2A16"/>
    <w:rsid w:val="002C3E3A"/>
    <w:rsid w:val="002C4CED"/>
    <w:rsid w:val="002C6CA2"/>
    <w:rsid w:val="002C7A82"/>
    <w:rsid w:val="002D0885"/>
    <w:rsid w:val="002D09E1"/>
    <w:rsid w:val="002D26F5"/>
    <w:rsid w:val="002D3B0C"/>
    <w:rsid w:val="002D429F"/>
    <w:rsid w:val="002D5025"/>
    <w:rsid w:val="002D50C6"/>
    <w:rsid w:val="002D5BE3"/>
    <w:rsid w:val="002D5F46"/>
    <w:rsid w:val="002E149B"/>
    <w:rsid w:val="002E2B66"/>
    <w:rsid w:val="002E30C5"/>
    <w:rsid w:val="002E4094"/>
    <w:rsid w:val="002E780F"/>
    <w:rsid w:val="002F099A"/>
    <w:rsid w:val="002F1AA1"/>
    <w:rsid w:val="002F3AF4"/>
    <w:rsid w:val="002F4073"/>
    <w:rsid w:val="002F4302"/>
    <w:rsid w:val="002F586B"/>
    <w:rsid w:val="002F6035"/>
    <w:rsid w:val="002F79B2"/>
    <w:rsid w:val="002F7A2D"/>
    <w:rsid w:val="00302CAB"/>
    <w:rsid w:val="00304164"/>
    <w:rsid w:val="00304842"/>
    <w:rsid w:val="00304B44"/>
    <w:rsid w:val="0030592F"/>
    <w:rsid w:val="003062EA"/>
    <w:rsid w:val="00306570"/>
    <w:rsid w:val="00306654"/>
    <w:rsid w:val="003069DD"/>
    <w:rsid w:val="003074FC"/>
    <w:rsid w:val="00307633"/>
    <w:rsid w:val="0030767C"/>
    <w:rsid w:val="00311A2F"/>
    <w:rsid w:val="003128CC"/>
    <w:rsid w:val="00313A98"/>
    <w:rsid w:val="00314CED"/>
    <w:rsid w:val="003169CD"/>
    <w:rsid w:val="00317E5E"/>
    <w:rsid w:val="0032004F"/>
    <w:rsid w:val="00322080"/>
    <w:rsid w:val="00322786"/>
    <w:rsid w:val="003227B0"/>
    <w:rsid w:val="00322FA3"/>
    <w:rsid w:val="0032404E"/>
    <w:rsid w:val="003274BE"/>
    <w:rsid w:val="00330F56"/>
    <w:rsid w:val="00331555"/>
    <w:rsid w:val="00331DEA"/>
    <w:rsid w:val="00332289"/>
    <w:rsid w:val="00336D0C"/>
    <w:rsid w:val="003376C9"/>
    <w:rsid w:val="00337F1C"/>
    <w:rsid w:val="00344081"/>
    <w:rsid w:val="00344B97"/>
    <w:rsid w:val="00344C38"/>
    <w:rsid w:val="003456CB"/>
    <w:rsid w:val="00346BCD"/>
    <w:rsid w:val="003471EC"/>
    <w:rsid w:val="003516A3"/>
    <w:rsid w:val="00351CD8"/>
    <w:rsid w:val="0035263B"/>
    <w:rsid w:val="00361D38"/>
    <w:rsid w:val="003622DA"/>
    <w:rsid w:val="00365DDD"/>
    <w:rsid w:val="00366832"/>
    <w:rsid w:val="00367589"/>
    <w:rsid w:val="0037043D"/>
    <w:rsid w:val="00370CE8"/>
    <w:rsid w:val="00370F18"/>
    <w:rsid w:val="003716E7"/>
    <w:rsid w:val="00372889"/>
    <w:rsid w:val="00372D93"/>
    <w:rsid w:val="003732D5"/>
    <w:rsid w:val="00373FD1"/>
    <w:rsid w:val="00374206"/>
    <w:rsid w:val="0037659D"/>
    <w:rsid w:val="0037781D"/>
    <w:rsid w:val="00380291"/>
    <w:rsid w:val="00380840"/>
    <w:rsid w:val="00381453"/>
    <w:rsid w:val="00383610"/>
    <w:rsid w:val="00384BCD"/>
    <w:rsid w:val="00384DC9"/>
    <w:rsid w:val="00384E54"/>
    <w:rsid w:val="00385084"/>
    <w:rsid w:val="00385FC5"/>
    <w:rsid w:val="003862A6"/>
    <w:rsid w:val="00386CE5"/>
    <w:rsid w:val="0038736C"/>
    <w:rsid w:val="00387CE4"/>
    <w:rsid w:val="003909AA"/>
    <w:rsid w:val="00390B9E"/>
    <w:rsid w:val="003916D5"/>
    <w:rsid w:val="0039203D"/>
    <w:rsid w:val="0039205F"/>
    <w:rsid w:val="00392FA4"/>
    <w:rsid w:val="003944A5"/>
    <w:rsid w:val="00395264"/>
    <w:rsid w:val="003A057B"/>
    <w:rsid w:val="003A1DCB"/>
    <w:rsid w:val="003A1F7B"/>
    <w:rsid w:val="003A2110"/>
    <w:rsid w:val="003A2D46"/>
    <w:rsid w:val="003A3343"/>
    <w:rsid w:val="003A3DEB"/>
    <w:rsid w:val="003A61C9"/>
    <w:rsid w:val="003A6747"/>
    <w:rsid w:val="003B0579"/>
    <w:rsid w:val="003B0FDC"/>
    <w:rsid w:val="003B1996"/>
    <w:rsid w:val="003B24A3"/>
    <w:rsid w:val="003B26A4"/>
    <w:rsid w:val="003B2937"/>
    <w:rsid w:val="003B30E1"/>
    <w:rsid w:val="003B43D1"/>
    <w:rsid w:val="003B5552"/>
    <w:rsid w:val="003B5F46"/>
    <w:rsid w:val="003C0B1B"/>
    <w:rsid w:val="003C2645"/>
    <w:rsid w:val="003C3327"/>
    <w:rsid w:val="003C3FFB"/>
    <w:rsid w:val="003C4B73"/>
    <w:rsid w:val="003C5C3F"/>
    <w:rsid w:val="003C6222"/>
    <w:rsid w:val="003C7527"/>
    <w:rsid w:val="003C774A"/>
    <w:rsid w:val="003C7E7D"/>
    <w:rsid w:val="003D0B34"/>
    <w:rsid w:val="003D17E1"/>
    <w:rsid w:val="003D31E4"/>
    <w:rsid w:val="003D38C7"/>
    <w:rsid w:val="003D480E"/>
    <w:rsid w:val="003D4BA1"/>
    <w:rsid w:val="003D6547"/>
    <w:rsid w:val="003D785C"/>
    <w:rsid w:val="003D7C73"/>
    <w:rsid w:val="003E0062"/>
    <w:rsid w:val="003E22DC"/>
    <w:rsid w:val="003E27ED"/>
    <w:rsid w:val="003E33F4"/>
    <w:rsid w:val="003E3F89"/>
    <w:rsid w:val="003E4721"/>
    <w:rsid w:val="003E4C94"/>
    <w:rsid w:val="003E5005"/>
    <w:rsid w:val="003E7AB1"/>
    <w:rsid w:val="003E7DCC"/>
    <w:rsid w:val="003F0A91"/>
    <w:rsid w:val="003F0AA9"/>
    <w:rsid w:val="003F19C2"/>
    <w:rsid w:val="003F343E"/>
    <w:rsid w:val="003F386B"/>
    <w:rsid w:val="003F481A"/>
    <w:rsid w:val="003F7FEA"/>
    <w:rsid w:val="004011E6"/>
    <w:rsid w:val="00401CBA"/>
    <w:rsid w:val="00403456"/>
    <w:rsid w:val="00403C2E"/>
    <w:rsid w:val="0040411B"/>
    <w:rsid w:val="00406BB7"/>
    <w:rsid w:val="00407A42"/>
    <w:rsid w:val="00407D35"/>
    <w:rsid w:val="0041027D"/>
    <w:rsid w:val="00412B64"/>
    <w:rsid w:val="00412EA6"/>
    <w:rsid w:val="00413EFF"/>
    <w:rsid w:val="0041432E"/>
    <w:rsid w:val="00414916"/>
    <w:rsid w:val="004150DE"/>
    <w:rsid w:val="004159F0"/>
    <w:rsid w:val="00416B6A"/>
    <w:rsid w:val="004172FD"/>
    <w:rsid w:val="0041771A"/>
    <w:rsid w:val="00417788"/>
    <w:rsid w:val="00420007"/>
    <w:rsid w:val="004209C3"/>
    <w:rsid w:val="004210AD"/>
    <w:rsid w:val="00421EC1"/>
    <w:rsid w:val="00422A65"/>
    <w:rsid w:val="00422BEF"/>
    <w:rsid w:val="004236C2"/>
    <w:rsid w:val="0042464C"/>
    <w:rsid w:val="00424938"/>
    <w:rsid w:val="004265CB"/>
    <w:rsid w:val="00427278"/>
    <w:rsid w:val="0042733F"/>
    <w:rsid w:val="004274A3"/>
    <w:rsid w:val="00431664"/>
    <w:rsid w:val="0043167D"/>
    <w:rsid w:val="00431682"/>
    <w:rsid w:val="00431F71"/>
    <w:rsid w:val="00435D74"/>
    <w:rsid w:val="00440B28"/>
    <w:rsid w:val="004411E8"/>
    <w:rsid w:val="0044130A"/>
    <w:rsid w:val="00442A6A"/>
    <w:rsid w:val="00442EEC"/>
    <w:rsid w:val="0044458C"/>
    <w:rsid w:val="004446EA"/>
    <w:rsid w:val="00445A18"/>
    <w:rsid w:val="004461F4"/>
    <w:rsid w:val="00446798"/>
    <w:rsid w:val="00447837"/>
    <w:rsid w:val="0044796E"/>
    <w:rsid w:val="00450D42"/>
    <w:rsid w:val="004515A0"/>
    <w:rsid w:val="00452530"/>
    <w:rsid w:val="004536A4"/>
    <w:rsid w:val="00453C55"/>
    <w:rsid w:val="0045533A"/>
    <w:rsid w:val="00455783"/>
    <w:rsid w:val="004561B7"/>
    <w:rsid w:val="00460915"/>
    <w:rsid w:val="00461DA9"/>
    <w:rsid w:val="00462917"/>
    <w:rsid w:val="004636E2"/>
    <w:rsid w:val="00464203"/>
    <w:rsid w:val="00464C6D"/>
    <w:rsid w:val="00464FEF"/>
    <w:rsid w:val="00465A59"/>
    <w:rsid w:val="004666FC"/>
    <w:rsid w:val="00466DA1"/>
    <w:rsid w:val="00467317"/>
    <w:rsid w:val="00467744"/>
    <w:rsid w:val="00471A49"/>
    <w:rsid w:val="00471E67"/>
    <w:rsid w:val="004728C0"/>
    <w:rsid w:val="00472BF7"/>
    <w:rsid w:val="004732FB"/>
    <w:rsid w:val="0047388F"/>
    <w:rsid w:val="00473CD5"/>
    <w:rsid w:val="00474878"/>
    <w:rsid w:val="00475946"/>
    <w:rsid w:val="00475D58"/>
    <w:rsid w:val="00477470"/>
    <w:rsid w:val="004778BB"/>
    <w:rsid w:val="00477AA9"/>
    <w:rsid w:val="00477EC7"/>
    <w:rsid w:val="00480FB1"/>
    <w:rsid w:val="0048118C"/>
    <w:rsid w:val="00482416"/>
    <w:rsid w:val="00484B01"/>
    <w:rsid w:val="004857F6"/>
    <w:rsid w:val="00486A32"/>
    <w:rsid w:val="00486DB2"/>
    <w:rsid w:val="00486F94"/>
    <w:rsid w:val="00491472"/>
    <w:rsid w:val="00491B22"/>
    <w:rsid w:val="004921A5"/>
    <w:rsid w:val="0049398B"/>
    <w:rsid w:val="00493E6B"/>
    <w:rsid w:val="00495E75"/>
    <w:rsid w:val="00497293"/>
    <w:rsid w:val="004972F4"/>
    <w:rsid w:val="004A0BDB"/>
    <w:rsid w:val="004A1672"/>
    <w:rsid w:val="004A3094"/>
    <w:rsid w:val="004A3259"/>
    <w:rsid w:val="004A3453"/>
    <w:rsid w:val="004A4321"/>
    <w:rsid w:val="004A7CE9"/>
    <w:rsid w:val="004B0525"/>
    <w:rsid w:val="004B0888"/>
    <w:rsid w:val="004B12E1"/>
    <w:rsid w:val="004B1A90"/>
    <w:rsid w:val="004B2513"/>
    <w:rsid w:val="004B30E8"/>
    <w:rsid w:val="004B5432"/>
    <w:rsid w:val="004B57AF"/>
    <w:rsid w:val="004B703E"/>
    <w:rsid w:val="004C10B0"/>
    <w:rsid w:val="004C19DC"/>
    <w:rsid w:val="004C3D4F"/>
    <w:rsid w:val="004C3F9F"/>
    <w:rsid w:val="004C447C"/>
    <w:rsid w:val="004C4C0C"/>
    <w:rsid w:val="004C513B"/>
    <w:rsid w:val="004C5BAE"/>
    <w:rsid w:val="004D075C"/>
    <w:rsid w:val="004D18B0"/>
    <w:rsid w:val="004D1B1A"/>
    <w:rsid w:val="004D1BF1"/>
    <w:rsid w:val="004D2AD0"/>
    <w:rsid w:val="004D3F85"/>
    <w:rsid w:val="004E0F8D"/>
    <w:rsid w:val="004E1A77"/>
    <w:rsid w:val="004E2E0F"/>
    <w:rsid w:val="004E4B9B"/>
    <w:rsid w:val="004E4E66"/>
    <w:rsid w:val="004E618F"/>
    <w:rsid w:val="004E7C1D"/>
    <w:rsid w:val="004F0013"/>
    <w:rsid w:val="004F0E8E"/>
    <w:rsid w:val="004F14FF"/>
    <w:rsid w:val="004F1ABE"/>
    <w:rsid w:val="004F2062"/>
    <w:rsid w:val="004F2203"/>
    <w:rsid w:val="004F3A48"/>
    <w:rsid w:val="004F3A5E"/>
    <w:rsid w:val="004F45B8"/>
    <w:rsid w:val="004F4766"/>
    <w:rsid w:val="004F5B5D"/>
    <w:rsid w:val="004F74AF"/>
    <w:rsid w:val="004F74D8"/>
    <w:rsid w:val="0050286A"/>
    <w:rsid w:val="00503DEA"/>
    <w:rsid w:val="00504324"/>
    <w:rsid w:val="00505C59"/>
    <w:rsid w:val="0050644B"/>
    <w:rsid w:val="005067B0"/>
    <w:rsid w:val="00506EEE"/>
    <w:rsid w:val="00507D14"/>
    <w:rsid w:val="00511E14"/>
    <w:rsid w:val="005126B1"/>
    <w:rsid w:val="00514BE8"/>
    <w:rsid w:val="00516349"/>
    <w:rsid w:val="00517FD1"/>
    <w:rsid w:val="00520A19"/>
    <w:rsid w:val="005222AC"/>
    <w:rsid w:val="005234D9"/>
    <w:rsid w:val="00523A41"/>
    <w:rsid w:val="005246D1"/>
    <w:rsid w:val="005251C4"/>
    <w:rsid w:val="00525DDC"/>
    <w:rsid w:val="0052601A"/>
    <w:rsid w:val="00526113"/>
    <w:rsid w:val="005274CF"/>
    <w:rsid w:val="005307DE"/>
    <w:rsid w:val="00531953"/>
    <w:rsid w:val="0053238D"/>
    <w:rsid w:val="00532854"/>
    <w:rsid w:val="00533B39"/>
    <w:rsid w:val="00534101"/>
    <w:rsid w:val="005355AE"/>
    <w:rsid w:val="00535A23"/>
    <w:rsid w:val="0053731B"/>
    <w:rsid w:val="00537365"/>
    <w:rsid w:val="0054196A"/>
    <w:rsid w:val="005426ED"/>
    <w:rsid w:val="00542B66"/>
    <w:rsid w:val="005437B3"/>
    <w:rsid w:val="005454A8"/>
    <w:rsid w:val="005457E1"/>
    <w:rsid w:val="00545844"/>
    <w:rsid w:val="00546EDD"/>
    <w:rsid w:val="005505BA"/>
    <w:rsid w:val="005506AD"/>
    <w:rsid w:val="0055096E"/>
    <w:rsid w:val="00550AA6"/>
    <w:rsid w:val="00550FAF"/>
    <w:rsid w:val="0055182C"/>
    <w:rsid w:val="005528FF"/>
    <w:rsid w:val="005530CF"/>
    <w:rsid w:val="0055402B"/>
    <w:rsid w:val="00554C9B"/>
    <w:rsid w:val="005558E9"/>
    <w:rsid w:val="00560C4F"/>
    <w:rsid w:val="0056174A"/>
    <w:rsid w:val="005629A9"/>
    <w:rsid w:val="00563A52"/>
    <w:rsid w:val="0056446E"/>
    <w:rsid w:val="00564AB8"/>
    <w:rsid w:val="00565DEA"/>
    <w:rsid w:val="00567518"/>
    <w:rsid w:val="00573E86"/>
    <w:rsid w:val="00574915"/>
    <w:rsid w:val="00574965"/>
    <w:rsid w:val="00575040"/>
    <w:rsid w:val="0057768F"/>
    <w:rsid w:val="00580EC5"/>
    <w:rsid w:val="0058230B"/>
    <w:rsid w:val="00584473"/>
    <w:rsid w:val="005844B2"/>
    <w:rsid w:val="00584B70"/>
    <w:rsid w:val="00586C87"/>
    <w:rsid w:val="00586E8B"/>
    <w:rsid w:val="00587594"/>
    <w:rsid w:val="005875E3"/>
    <w:rsid w:val="0059029D"/>
    <w:rsid w:val="00590D5C"/>
    <w:rsid w:val="005919C3"/>
    <w:rsid w:val="00593682"/>
    <w:rsid w:val="005944E7"/>
    <w:rsid w:val="00594D43"/>
    <w:rsid w:val="0059576E"/>
    <w:rsid w:val="00595C07"/>
    <w:rsid w:val="00595C4D"/>
    <w:rsid w:val="0059611E"/>
    <w:rsid w:val="00596F71"/>
    <w:rsid w:val="005A1D87"/>
    <w:rsid w:val="005A520E"/>
    <w:rsid w:val="005A658E"/>
    <w:rsid w:val="005A683D"/>
    <w:rsid w:val="005A7A06"/>
    <w:rsid w:val="005B0287"/>
    <w:rsid w:val="005B1A6E"/>
    <w:rsid w:val="005B1AFA"/>
    <w:rsid w:val="005B2AB7"/>
    <w:rsid w:val="005B3DBB"/>
    <w:rsid w:val="005B6340"/>
    <w:rsid w:val="005C062A"/>
    <w:rsid w:val="005C1779"/>
    <w:rsid w:val="005C3B2D"/>
    <w:rsid w:val="005C3BA4"/>
    <w:rsid w:val="005C3F7E"/>
    <w:rsid w:val="005C6866"/>
    <w:rsid w:val="005C74CE"/>
    <w:rsid w:val="005D2FFD"/>
    <w:rsid w:val="005D32D4"/>
    <w:rsid w:val="005D4D19"/>
    <w:rsid w:val="005D557F"/>
    <w:rsid w:val="005D5810"/>
    <w:rsid w:val="005D6843"/>
    <w:rsid w:val="005D6F77"/>
    <w:rsid w:val="005E1BA7"/>
    <w:rsid w:val="005E1DDD"/>
    <w:rsid w:val="005E28F3"/>
    <w:rsid w:val="005F065E"/>
    <w:rsid w:val="005F1B7C"/>
    <w:rsid w:val="005F40D1"/>
    <w:rsid w:val="005F5CB3"/>
    <w:rsid w:val="005F60CD"/>
    <w:rsid w:val="005F680C"/>
    <w:rsid w:val="005F707C"/>
    <w:rsid w:val="00600A4B"/>
    <w:rsid w:val="006043BE"/>
    <w:rsid w:val="00605191"/>
    <w:rsid w:val="00605692"/>
    <w:rsid w:val="006064C5"/>
    <w:rsid w:val="0061116E"/>
    <w:rsid w:val="00611481"/>
    <w:rsid w:val="0061314D"/>
    <w:rsid w:val="00613242"/>
    <w:rsid w:val="00613FC1"/>
    <w:rsid w:val="006151C8"/>
    <w:rsid w:val="00615D63"/>
    <w:rsid w:val="00617005"/>
    <w:rsid w:val="006172E0"/>
    <w:rsid w:val="00621EAB"/>
    <w:rsid w:val="0062214A"/>
    <w:rsid w:val="0062240D"/>
    <w:rsid w:val="00622EB2"/>
    <w:rsid w:val="0062479E"/>
    <w:rsid w:val="00624ABA"/>
    <w:rsid w:val="00630C28"/>
    <w:rsid w:val="006314B0"/>
    <w:rsid w:val="00632CD8"/>
    <w:rsid w:val="00634535"/>
    <w:rsid w:val="0063628A"/>
    <w:rsid w:val="00636424"/>
    <w:rsid w:val="006431C6"/>
    <w:rsid w:val="00643F06"/>
    <w:rsid w:val="0064449C"/>
    <w:rsid w:val="006463B4"/>
    <w:rsid w:val="006479FA"/>
    <w:rsid w:val="0065016A"/>
    <w:rsid w:val="00650388"/>
    <w:rsid w:val="0065077C"/>
    <w:rsid w:val="00652274"/>
    <w:rsid w:val="00652C22"/>
    <w:rsid w:val="00653067"/>
    <w:rsid w:val="0065366F"/>
    <w:rsid w:val="0065471F"/>
    <w:rsid w:val="0065607E"/>
    <w:rsid w:val="00661051"/>
    <w:rsid w:val="0066268E"/>
    <w:rsid w:val="00664F7E"/>
    <w:rsid w:val="00665668"/>
    <w:rsid w:val="00665CDD"/>
    <w:rsid w:val="00666121"/>
    <w:rsid w:val="0066612C"/>
    <w:rsid w:val="006668C8"/>
    <w:rsid w:val="006708CF"/>
    <w:rsid w:val="00670EB8"/>
    <w:rsid w:val="00671E9A"/>
    <w:rsid w:val="00672F4E"/>
    <w:rsid w:val="006737FF"/>
    <w:rsid w:val="00675300"/>
    <w:rsid w:val="00677A37"/>
    <w:rsid w:val="00680B44"/>
    <w:rsid w:val="00680D53"/>
    <w:rsid w:val="0068175E"/>
    <w:rsid w:val="00681BD9"/>
    <w:rsid w:val="006820D0"/>
    <w:rsid w:val="00690B5A"/>
    <w:rsid w:val="006939D7"/>
    <w:rsid w:val="00694130"/>
    <w:rsid w:val="0069446A"/>
    <w:rsid w:val="006A09C3"/>
    <w:rsid w:val="006A1003"/>
    <w:rsid w:val="006A1070"/>
    <w:rsid w:val="006A17DF"/>
    <w:rsid w:val="006A1D30"/>
    <w:rsid w:val="006A3695"/>
    <w:rsid w:val="006A3C9B"/>
    <w:rsid w:val="006A4C79"/>
    <w:rsid w:val="006A59E9"/>
    <w:rsid w:val="006A617D"/>
    <w:rsid w:val="006A6B3E"/>
    <w:rsid w:val="006B1B2F"/>
    <w:rsid w:val="006B4C56"/>
    <w:rsid w:val="006B5BE3"/>
    <w:rsid w:val="006B64DF"/>
    <w:rsid w:val="006B6A1B"/>
    <w:rsid w:val="006C0368"/>
    <w:rsid w:val="006C3679"/>
    <w:rsid w:val="006C4DC0"/>
    <w:rsid w:val="006C5A36"/>
    <w:rsid w:val="006C67B7"/>
    <w:rsid w:val="006C6876"/>
    <w:rsid w:val="006C6C23"/>
    <w:rsid w:val="006C7778"/>
    <w:rsid w:val="006C7BDD"/>
    <w:rsid w:val="006D0EE4"/>
    <w:rsid w:val="006D31EF"/>
    <w:rsid w:val="006D3A27"/>
    <w:rsid w:val="006D53AF"/>
    <w:rsid w:val="006D677E"/>
    <w:rsid w:val="006D7D25"/>
    <w:rsid w:val="006D7F74"/>
    <w:rsid w:val="006D7FFB"/>
    <w:rsid w:val="006E14C0"/>
    <w:rsid w:val="006E1A92"/>
    <w:rsid w:val="006E1F2E"/>
    <w:rsid w:val="006E238F"/>
    <w:rsid w:val="006E2CEE"/>
    <w:rsid w:val="006E381F"/>
    <w:rsid w:val="006E5EFF"/>
    <w:rsid w:val="006E67B0"/>
    <w:rsid w:val="006E790D"/>
    <w:rsid w:val="006E7DFD"/>
    <w:rsid w:val="006F0EBF"/>
    <w:rsid w:val="006F1007"/>
    <w:rsid w:val="006F41C4"/>
    <w:rsid w:val="006F42D5"/>
    <w:rsid w:val="006F5145"/>
    <w:rsid w:val="006F5BF2"/>
    <w:rsid w:val="006F6390"/>
    <w:rsid w:val="006F6573"/>
    <w:rsid w:val="006F7512"/>
    <w:rsid w:val="00700456"/>
    <w:rsid w:val="00701061"/>
    <w:rsid w:val="007027A9"/>
    <w:rsid w:val="00702BF1"/>
    <w:rsid w:val="0070483F"/>
    <w:rsid w:val="00706030"/>
    <w:rsid w:val="00706BAC"/>
    <w:rsid w:val="007074E4"/>
    <w:rsid w:val="00712D56"/>
    <w:rsid w:val="0071444F"/>
    <w:rsid w:val="00714E15"/>
    <w:rsid w:val="007154E8"/>
    <w:rsid w:val="007154FF"/>
    <w:rsid w:val="00715E43"/>
    <w:rsid w:val="00715FF5"/>
    <w:rsid w:val="00720443"/>
    <w:rsid w:val="00721224"/>
    <w:rsid w:val="00723337"/>
    <w:rsid w:val="00723611"/>
    <w:rsid w:val="0072367C"/>
    <w:rsid w:val="00723867"/>
    <w:rsid w:val="00723D99"/>
    <w:rsid w:val="0072450F"/>
    <w:rsid w:val="007272B2"/>
    <w:rsid w:val="00730811"/>
    <w:rsid w:val="00731414"/>
    <w:rsid w:val="00736F5C"/>
    <w:rsid w:val="00740031"/>
    <w:rsid w:val="00740538"/>
    <w:rsid w:val="00740A68"/>
    <w:rsid w:val="0074191E"/>
    <w:rsid w:val="00741BDD"/>
    <w:rsid w:val="0074409A"/>
    <w:rsid w:val="00744A0F"/>
    <w:rsid w:val="00745B3D"/>
    <w:rsid w:val="00745B6A"/>
    <w:rsid w:val="007466CA"/>
    <w:rsid w:val="00750A75"/>
    <w:rsid w:val="00751A31"/>
    <w:rsid w:val="00751A95"/>
    <w:rsid w:val="007548BA"/>
    <w:rsid w:val="0075754C"/>
    <w:rsid w:val="00760543"/>
    <w:rsid w:val="00760F6F"/>
    <w:rsid w:val="0076128B"/>
    <w:rsid w:val="00761A49"/>
    <w:rsid w:val="00762C1D"/>
    <w:rsid w:val="00762C6C"/>
    <w:rsid w:val="007646FF"/>
    <w:rsid w:val="00764BA9"/>
    <w:rsid w:val="007651DE"/>
    <w:rsid w:val="00765298"/>
    <w:rsid w:val="00771DA3"/>
    <w:rsid w:val="007725FD"/>
    <w:rsid w:val="0077362A"/>
    <w:rsid w:val="00777452"/>
    <w:rsid w:val="00781AEF"/>
    <w:rsid w:val="00781BF9"/>
    <w:rsid w:val="00782FAE"/>
    <w:rsid w:val="007837DE"/>
    <w:rsid w:val="00783E2D"/>
    <w:rsid w:val="00783E53"/>
    <w:rsid w:val="007841AF"/>
    <w:rsid w:val="00787A61"/>
    <w:rsid w:val="00790C2D"/>
    <w:rsid w:val="00792E03"/>
    <w:rsid w:val="00794129"/>
    <w:rsid w:val="007954F2"/>
    <w:rsid w:val="00795C71"/>
    <w:rsid w:val="00796DCC"/>
    <w:rsid w:val="007A028C"/>
    <w:rsid w:val="007A1134"/>
    <w:rsid w:val="007A3941"/>
    <w:rsid w:val="007A3ADE"/>
    <w:rsid w:val="007A4556"/>
    <w:rsid w:val="007A5D5F"/>
    <w:rsid w:val="007A6DEB"/>
    <w:rsid w:val="007B0FE3"/>
    <w:rsid w:val="007B26E4"/>
    <w:rsid w:val="007B54AF"/>
    <w:rsid w:val="007C0AC8"/>
    <w:rsid w:val="007C15E5"/>
    <w:rsid w:val="007C1F2E"/>
    <w:rsid w:val="007C27CB"/>
    <w:rsid w:val="007C35B2"/>
    <w:rsid w:val="007C494D"/>
    <w:rsid w:val="007C4A41"/>
    <w:rsid w:val="007C5AD2"/>
    <w:rsid w:val="007C5CE4"/>
    <w:rsid w:val="007C651C"/>
    <w:rsid w:val="007C653B"/>
    <w:rsid w:val="007C7460"/>
    <w:rsid w:val="007D06C3"/>
    <w:rsid w:val="007D0712"/>
    <w:rsid w:val="007D1864"/>
    <w:rsid w:val="007D18CB"/>
    <w:rsid w:val="007D190E"/>
    <w:rsid w:val="007D2047"/>
    <w:rsid w:val="007D2A6A"/>
    <w:rsid w:val="007D5513"/>
    <w:rsid w:val="007D780D"/>
    <w:rsid w:val="007E01BD"/>
    <w:rsid w:val="007E0B8E"/>
    <w:rsid w:val="007E4928"/>
    <w:rsid w:val="007E4C8F"/>
    <w:rsid w:val="007E4CBC"/>
    <w:rsid w:val="007F0885"/>
    <w:rsid w:val="007F0BA5"/>
    <w:rsid w:val="007F4941"/>
    <w:rsid w:val="007F6CAA"/>
    <w:rsid w:val="007F740D"/>
    <w:rsid w:val="008004B5"/>
    <w:rsid w:val="008036DF"/>
    <w:rsid w:val="00804566"/>
    <w:rsid w:val="008056F3"/>
    <w:rsid w:val="008057D7"/>
    <w:rsid w:val="0080600C"/>
    <w:rsid w:val="008079A5"/>
    <w:rsid w:val="00807D90"/>
    <w:rsid w:val="00810230"/>
    <w:rsid w:val="00811505"/>
    <w:rsid w:val="0081211A"/>
    <w:rsid w:val="00816B91"/>
    <w:rsid w:val="008213F5"/>
    <w:rsid w:val="00821E13"/>
    <w:rsid w:val="008234A5"/>
    <w:rsid w:val="00830716"/>
    <w:rsid w:val="00831194"/>
    <w:rsid w:val="00831895"/>
    <w:rsid w:val="00832CE1"/>
    <w:rsid w:val="00832D74"/>
    <w:rsid w:val="0083555F"/>
    <w:rsid w:val="00835599"/>
    <w:rsid w:val="0083580E"/>
    <w:rsid w:val="00836F51"/>
    <w:rsid w:val="00837471"/>
    <w:rsid w:val="008411AD"/>
    <w:rsid w:val="008419A0"/>
    <w:rsid w:val="00847EBC"/>
    <w:rsid w:val="00850248"/>
    <w:rsid w:val="008524C1"/>
    <w:rsid w:val="008540CF"/>
    <w:rsid w:val="00857D68"/>
    <w:rsid w:val="00860C18"/>
    <w:rsid w:val="00861FB9"/>
    <w:rsid w:val="00862941"/>
    <w:rsid w:val="00862DE5"/>
    <w:rsid w:val="008631E5"/>
    <w:rsid w:val="0086393B"/>
    <w:rsid w:val="0086450F"/>
    <w:rsid w:val="00864C60"/>
    <w:rsid w:val="00866442"/>
    <w:rsid w:val="008720CF"/>
    <w:rsid w:val="00872FE5"/>
    <w:rsid w:val="00877415"/>
    <w:rsid w:val="0088302B"/>
    <w:rsid w:val="00886C7F"/>
    <w:rsid w:val="0088705B"/>
    <w:rsid w:val="00890DF9"/>
    <w:rsid w:val="00890EF3"/>
    <w:rsid w:val="008911BC"/>
    <w:rsid w:val="00891205"/>
    <w:rsid w:val="00891B08"/>
    <w:rsid w:val="00891BD1"/>
    <w:rsid w:val="00892FA2"/>
    <w:rsid w:val="00893CE5"/>
    <w:rsid w:val="008941D7"/>
    <w:rsid w:val="00894B41"/>
    <w:rsid w:val="00896DE1"/>
    <w:rsid w:val="00896F6B"/>
    <w:rsid w:val="008A16A3"/>
    <w:rsid w:val="008A2CE5"/>
    <w:rsid w:val="008A2D01"/>
    <w:rsid w:val="008A33F0"/>
    <w:rsid w:val="008A36AA"/>
    <w:rsid w:val="008A38D4"/>
    <w:rsid w:val="008A3ABA"/>
    <w:rsid w:val="008A4049"/>
    <w:rsid w:val="008A41D7"/>
    <w:rsid w:val="008A6113"/>
    <w:rsid w:val="008A6861"/>
    <w:rsid w:val="008B0077"/>
    <w:rsid w:val="008B16E7"/>
    <w:rsid w:val="008B1C3F"/>
    <w:rsid w:val="008B211E"/>
    <w:rsid w:val="008B25CA"/>
    <w:rsid w:val="008B2C97"/>
    <w:rsid w:val="008B2F7A"/>
    <w:rsid w:val="008B3A05"/>
    <w:rsid w:val="008B3AB3"/>
    <w:rsid w:val="008B53AE"/>
    <w:rsid w:val="008B6510"/>
    <w:rsid w:val="008B7E68"/>
    <w:rsid w:val="008C15AC"/>
    <w:rsid w:val="008C1CC4"/>
    <w:rsid w:val="008C2F90"/>
    <w:rsid w:val="008C3D5B"/>
    <w:rsid w:val="008C45B1"/>
    <w:rsid w:val="008C518E"/>
    <w:rsid w:val="008C7574"/>
    <w:rsid w:val="008C7D98"/>
    <w:rsid w:val="008D1805"/>
    <w:rsid w:val="008D2974"/>
    <w:rsid w:val="008D2D8C"/>
    <w:rsid w:val="008D3CD5"/>
    <w:rsid w:val="008D587F"/>
    <w:rsid w:val="008E0320"/>
    <w:rsid w:val="008E63FC"/>
    <w:rsid w:val="008E6A0D"/>
    <w:rsid w:val="008E6F2B"/>
    <w:rsid w:val="008E7DA7"/>
    <w:rsid w:val="008F153A"/>
    <w:rsid w:val="008F3184"/>
    <w:rsid w:val="008F4F5B"/>
    <w:rsid w:val="008F5C01"/>
    <w:rsid w:val="008F5E74"/>
    <w:rsid w:val="008F6C2D"/>
    <w:rsid w:val="008F6EF0"/>
    <w:rsid w:val="00900A94"/>
    <w:rsid w:val="00902314"/>
    <w:rsid w:val="00903387"/>
    <w:rsid w:val="00903FC0"/>
    <w:rsid w:val="00904D81"/>
    <w:rsid w:val="00906456"/>
    <w:rsid w:val="00906ABE"/>
    <w:rsid w:val="0090762D"/>
    <w:rsid w:val="00912074"/>
    <w:rsid w:val="00913205"/>
    <w:rsid w:val="00913A6F"/>
    <w:rsid w:val="00915A58"/>
    <w:rsid w:val="00921C67"/>
    <w:rsid w:val="00922D5B"/>
    <w:rsid w:val="00922DDA"/>
    <w:rsid w:val="00923E48"/>
    <w:rsid w:val="00923F11"/>
    <w:rsid w:val="00923FF9"/>
    <w:rsid w:val="00924010"/>
    <w:rsid w:val="0092417C"/>
    <w:rsid w:val="0092479D"/>
    <w:rsid w:val="00925F3C"/>
    <w:rsid w:val="0092672B"/>
    <w:rsid w:val="00926E9E"/>
    <w:rsid w:val="00927589"/>
    <w:rsid w:val="00927ADD"/>
    <w:rsid w:val="009343B8"/>
    <w:rsid w:val="009344A4"/>
    <w:rsid w:val="00934FD7"/>
    <w:rsid w:val="00937373"/>
    <w:rsid w:val="0094021D"/>
    <w:rsid w:val="009416E4"/>
    <w:rsid w:val="0094186B"/>
    <w:rsid w:val="009422D0"/>
    <w:rsid w:val="00942AC6"/>
    <w:rsid w:val="0094397C"/>
    <w:rsid w:val="009467F6"/>
    <w:rsid w:val="0094680D"/>
    <w:rsid w:val="009535B1"/>
    <w:rsid w:val="009538CD"/>
    <w:rsid w:val="00954507"/>
    <w:rsid w:val="00954D69"/>
    <w:rsid w:val="00955213"/>
    <w:rsid w:val="009561AE"/>
    <w:rsid w:val="0095784C"/>
    <w:rsid w:val="009606DF"/>
    <w:rsid w:val="009631AD"/>
    <w:rsid w:val="00963702"/>
    <w:rsid w:val="00964C73"/>
    <w:rsid w:val="009659D1"/>
    <w:rsid w:val="00965D31"/>
    <w:rsid w:val="00970E5D"/>
    <w:rsid w:val="009717C4"/>
    <w:rsid w:val="00973DCC"/>
    <w:rsid w:val="009772AE"/>
    <w:rsid w:val="00980712"/>
    <w:rsid w:val="00980C1F"/>
    <w:rsid w:val="009819DA"/>
    <w:rsid w:val="009824EE"/>
    <w:rsid w:val="00982614"/>
    <w:rsid w:val="0098288F"/>
    <w:rsid w:val="00983504"/>
    <w:rsid w:val="009860C2"/>
    <w:rsid w:val="00986147"/>
    <w:rsid w:val="00986EAE"/>
    <w:rsid w:val="009877B2"/>
    <w:rsid w:val="0098785D"/>
    <w:rsid w:val="0099348D"/>
    <w:rsid w:val="0099360B"/>
    <w:rsid w:val="00993E5D"/>
    <w:rsid w:val="009948E3"/>
    <w:rsid w:val="0099538B"/>
    <w:rsid w:val="00995734"/>
    <w:rsid w:val="009961D5"/>
    <w:rsid w:val="009975D3"/>
    <w:rsid w:val="0099793B"/>
    <w:rsid w:val="009A0A21"/>
    <w:rsid w:val="009A1074"/>
    <w:rsid w:val="009A221B"/>
    <w:rsid w:val="009A2306"/>
    <w:rsid w:val="009A2986"/>
    <w:rsid w:val="009A52CF"/>
    <w:rsid w:val="009A5E57"/>
    <w:rsid w:val="009A6C7F"/>
    <w:rsid w:val="009B06A7"/>
    <w:rsid w:val="009B116F"/>
    <w:rsid w:val="009B2E51"/>
    <w:rsid w:val="009B4314"/>
    <w:rsid w:val="009B5F97"/>
    <w:rsid w:val="009B6694"/>
    <w:rsid w:val="009B7803"/>
    <w:rsid w:val="009B7970"/>
    <w:rsid w:val="009B79E1"/>
    <w:rsid w:val="009C071A"/>
    <w:rsid w:val="009C0A41"/>
    <w:rsid w:val="009C190B"/>
    <w:rsid w:val="009C2CD5"/>
    <w:rsid w:val="009C3761"/>
    <w:rsid w:val="009C3EC4"/>
    <w:rsid w:val="009C5B1E"/>
    <w:rsid w:val="009C6C77"/>
    <w:rsid w:val="009C6DE4"/>
    <w:rsid w:val="009D21EC"/>
    <w:rsid w:val="009D3939"/>
    <w:rsid w:val="009D4D56"/>
    <w:rsid w:val="009D50D0"/>
    <w:rsid w:val="009D5FAC"/>
    <w:rsid w:val="009E1E7A"/>
    <w:rsid w:val="009E20FF"/>
    <w:rsid w:val="009E4404"/>
    <w:rsid w:val="009E4474"/>
    <w:rsid w:val="009E4736"/>
    <w:rsid w:val="009E58C7"/>
    <w:rsid w:val="009E5D93"/>
    <w:rsid w:val="009E639F"/>
    <w:rsid w:val="009E7A2C"/>
    <w:rsid w:val="009F1562"/>
    <w:rsid w:val="009F1BFB"/>
    <w:rsid w:val="009F24DF"/>
    <w:rsid w:val="009F4690"/>
    <w:rsid w:val="009F46E1"/>
    <w:rsid w:val="009F4871"/>
    <w:rsid w:val="009F4EB1"/>
    <w:rsid w:val="009F56E8"/>
    <w:rsid w:val="009F6918"/>
    <w:rsid w:val="009F7DC4"/>
    <w:rsid w:val="00A00B4A"/>
    <w:rsid w:val="00A01A28"/>
    <w:rsid w:val="00A030A4"/>
    <w:rsid w:val="00A0395E"/>
    <w:rsid w:val="00A03E64"/>
    <w:rsid w:val="00A05F89"/>
    <w:rsid w:val="00A068D8"/>
    <w:rsid w:val="00A07743"/>
    <w:rsid w:val="00A1187E"/>
    <w:rsid w:val="00A1697E"/>
    <w:rsid w:val="00A17062"/>
    <w:rsid w:val="00A176A8"/>
    <w:rsid w:val="00A21863"/>
    <w:rsid w:val="00A21B7F"/>
    <w:rsid w:val="00A227EF"/>
    <w:rsid w:val="00A23432"/>
    <w:rsid w:val="00A23B85"/>
    <w:rsid w:val="00A251CC"/>
    <w:rsid w:val="00A25201"/>
    <w:rsid w:val="00A262BF"/>
    <w:rsid w:val="00A278D1"/>
    <w:rsid w:val="00A3004B"/>
    <w:rsid w:val="00A325BA"/>
    <w:rsid w:val="00A349D6"/>
    <w:rsid w:val="00A35B33"/>
    <w:rsid w:val="00A3778A"/>
    <w:rsid w:val="00A378AD"/>
    <w:rsid w:val="00A37B9D"/>
    <w:rsid w:val="00A402BE"/>
    <w:rsid w:val="00A40EB2"/>
    <w:rsid w:val="00A41411"/>
    <w:rsid w:val="00A460BA"/>
    <w:rsid w:val="00A463E8"/>
    <w:rsid w:val="00A464F5"/>
    <w:rsid w:val="00A46CF2"/>
    <w:rsid w:val="00A47594"/>
    <w:rsid w:val="00A516EF"/>
    <w:rsid w:val="00A51B41"/>
    <w:rsid w:val="00A51F38"/>
    <w:rsid w:val="00A5427F"/>
    <w:rsid w:val="00A54616"/>
    <w:rsid w:val="00A54EF7"/>
    <w:rsid w:val="00A551AE"/>
    <w:rsid w:val="00A578B0"/>
    <w:rsid w:val="00A60341"/>
    <w:rsid w:val="00A60E83"/>
    <w:rsid w:val="00A60FEB"/>
    <w:rsid w:val="00A614A7"/>
    <w:rsid w:val="00A61EB1"/>
    <w:rsid w:val="00A63BE5"/>
    <w:rsid w:val="00A6445A"/>
    <w:rsid w:val="00A64C4D"/>
    <w:rsid w:val="00A65248"/>
    <w:rsid w:val="00A66128"/>
    <w:rsid w:val="00A6621C"/>
    <w:rsid w:val="00A668A1"/>
    <w:rsid w:val="00A709B9"/>
    <w:rsid w:val="00A71541"/>
    <w:rsid w:val="00A71AC3"/>
    <w:rsid w:val="00A721FB"/>
    <w:rsid w:val="00A733FC"/>
    <w:rsid w:val="00A75545"/>
    <w:rsid w:val="00A7569A"/>
    <w:rsid w:val="00A7640F"/>
    <w:rsid w:val="00A76EC0"/>
    <w:rsid w:val="00A82D3D"/>
    <w:rsid w:val="00A83208"/>
    <w:rsid w:val="00A84811"/>
    <w:rsid w:val="00A85102"/>
    <w:rsid w:val="00A90296"/>
    <w:rsid w:val="00A90580"/>
    <w:rsid w:val="00A90EDF"/>
    <w:rsid w:val="00A91E48"/>
    <w:rsid w:val="00A9429F"/>
    <w:rsid w:val="00A95839"/>
    <w:rsid w:val="00A9613D"/>
    <w:rsid w:val="00A96F79"/>
    <w:rsid w:val="00A97EB4"/>
    <w:rsid w:val="00AA0656"/>
    <w:rsid w:val="00AA18C0"/>
    <w:rsid w:val="00AA39B6"/>
    <w:rsid w:val="00AA3C7F"/>
    <w:rsid w:val="00AA5102"/>
    <w:rsid w:val="00AA56EE"/>
    <w:rsid w:val="00AA6811"/>
    <w:rsid w:val="00AA70DF"/>
    <w:rsid w:val="00AA72C0"/>
    <w:rsid w:val="00AA7732"/>
    <w:rsid w:val="00AA7EAF"/>
    <w:rsid w:val="00AA7F8A"/>
    <w:rsid w:val="00AB0BD2"/>
    <w:rsid w:val="00AB0BF0"/>
    <w:rsid w:val="00AB1AD4"/>
    <w:rsid w:val="00AB1CA4"/>
    <w:rsid w:val="00AB3869"/>
    <w:rsid w:val="00AB4205"/>
    <w:rsid w:val="00AB5829"/>
    <w:rsid w:val="00AB5C80"/>
    <w:rsid w:val="00AB64D3"/>
    <w:rsid w:val="00AB6A20"/>
    <w:rsid w:val="00AB75F5"/>
    <w:rsid w:val="00AB7A8A"/>
    <w:rsid w:val="00AC009D"/>
    <w:rsid w:val="00AC0760"/>
    <w:rsid w:val="00AC0D62"/>
    <w:rsid w:val="00AC1532"/>
    <w:rsid w:val="00AC1ED6"/>
    <w:rsid w:val="00AC2367"/>
    <w:rsid w:val="00AC2BD8"/>
    <w:rsid w:val="00AC4BDA"/>
    <w:rsid w:val="00AC56C7"/>
    <w:rsid w:val="00AC6A0A"/>
    <w:rsid w:val="00AD2BBD"/>
    <w:rsid w:val="00AD3F43"/>
    <w:rsid w:val="00AD4CCA"/>
    <w:rsid w:val="00AD4F66"/>
    <w:rsid w:val="00AD62E8"/>
    <w:rsid w:val="00AD6CD0"/>
    <w:rsid w:val="00AD72FC"/>
    <w:rsid w:val="00AE00DD"/>
    <w:rsid w:val="00AE09B8"/>
    <w:rsid w:val="00AE14F1"/>
    <w:rsid w:val="00AE1629"/>
    <w:rsid w:val="00AE433D"/>
    <w:rsid w:val="00AF14E0"/>
    <w:rsid w:val="00AF4106"/>
    <w:rsid w:val="00AF4371"/>
    <w:rsid w:val="00AF54E3"/>
    <w:rsid w:val="00AF7270"/>
    <w:rsid w:val="00B028DA"/>
    <w:rsid w:val="00B03652"/>
    <w:rsid w:val="00B05C0E"/>
    <w:rsid w:val="00B13AAE"/>
    <w:rsid w:val="00B1434A"/>
    <w:rsid w:val="00B1447E"/>
    <w:rsid w:val="00B146E8"/>
    <w:rsid w:val="00B1560D"/>
    <w:rsid w:val="00B15DB9"/>
    <w:rsid w:val="00B16822"/>
    <w:rsid w:val="00B172D2"/>
    <w:rsid w:val="00B17EC9"/>
    <w:rsid w:val="00B20A11"/>
    <w:rsid w:val="00B215A3"/>
    <w:rsid w:val="00B2263D"/>
    <w:rsid w:val="00B235C7"/>
    <w:rsid w:val="00B23E06"/>
    <w:rsid w:val="00B2740D"/>
    <w:rsid w:val="00B30D13"/>
    <w:rsid w:val="00B31470"/>
    <w:rsid w:val="00B31D50"/>
    <w:rsid w:val="00B3334C"/>
    <w:rsid w:val="00B35B43"/>
    <w:rsid w:val="00B41253"/>
    <w:rsid w:val="00B412C7"/>
    <w:rsid w:val="00B429EB"/>
    <w:rsid w:val="00B437AD"/>
    <w:rsid w:val="00B439BD"/>
    <w:rsid w:val="00B441F9"/>
    <w:rsid w:val="00B451AE"/>
    <w:rsid w:val="00B45B45"/>
    <w:rsid w:val="00B47523"/>
    <w:rsid w:val="00B477F6"/>
    <w:rsid w:val="00B501A7"/>
    <w:rsid w:val="00B5180B"/>
    <w:rsid w:val="00B52319"/>
    <w:rsid w:val="00B52F5E"/>
    <w:rsid w:val="00B60CA0"/>
    <w:rsid w:val="00B65BB8"/>
    <w:rsid w:val="00B66692"/>
    <w:rsid w:val="00B675BD"/>
    <w:rsid w:val="00B70069"/>
    <w:rsid w:val="00B721FB"/>
    <w:rsid w:val="00B73CE7"/>
    <w:rsid w:val="00B74EBC"/>
    <w:rsid w:val="00B77F22"/>
    <w:rsid w:val="00B81383"/>
    <w:rsid w:val="00B817FB"/>
    <w:rsid w:val="00B82617"/>
    <w:rsid w:val="00B82A11"/>
    <w:rsid w:val="00B831A4"/>
    <w:rsid w:val="00B840B1"/>
    <w:rsid w:val="00B85851"/>
    <w:rsid w:val="00B9407E"/>
    <w:rsid w:val="00B97997"/>
    <w:rsid w:val="00B97D1E"/>
    <w:rsid w:val="00BA1BC6"/>
    <w:rsid w:val="00BA4E13"/>
    <w:rsid w:val="00BA67B6"/>
    <w:rsid w:val="00BB3191"/>
    <w:rsid w:val="00BB37DC"/>
    <w:rsid w:val="00BB3CDD"/>
    <w:rsid w:val="00BC018C"/>
    <w:rsid w:val="00BC0199"/>
    <w:rsid w:val="00BC5951"/>
    <w:rsid w:val="00BC5A2C"/>
    <w:rsid w:val="00BC6098"/>
    <w:rsid w:val="00BC7653"/>
    <w:rsid w:val="00BD0C42"/>
    <w:rsid w:val="00BD508D"/>
    <w:rsid w:val="00BD6469"/>
    <w:rsid w:val="00BD70C8"/>
    <w:rsid w:val="00BD759E"/>
    <w:rsid w:val="00BD7EDB"/>
    <w:rsid w:val="00BE0700"/>
    <w:rsid w:val="00BE0E48"/>
    <w:rsid w:val="00BE1197"/>
    <w:rsid w:val="00BE1E47"/>
    <w:rsid w:val="00BE262D"/>
    <w:rsid w:val="00BE2EAD"/>
    <w:rsid w:val="00BE4691"/>
    <w:rsid w:val="00BE55E9"/>
    <w:rsid w:val="00BE5CCF"/>
    <w:rsid w:val="00BF2757"/>
    <w:rsid w:val="00BF50C5"/>
    <w:rsid w:val="00BF55B3"/>
    <w:rsid w:val="00BF579A"/>
    <w:rsid w:val="00BF65C4"/>
    <w:rsid w:val="00BF734B"/>
    <w:rsid w:val="00C005C4"/>
    <w:rsid w:val="00C04921"/>
    <w:rsid w:val="00C063B5"/>
    <w:rsid w:val="00C065E4"/>
    <w:rsid w:val="00C07E3E"/>
    <w:rsid w:val="00C1113E"/>
    <w:rsid w:val="00C1159F"/>
    <w:rsid w:val="00C116EC"/>
    <w:rsid w:val="00C12074"/>
    <w:rsid w:val="00C12287"/>
    <w:rsid w:val="00C1252C"/>
    <w:rsid w:val="00C136C2"/>
    <w:rsid w:val="00C13DB1"/>
    <w:rsid w:val="00C157EB"/>
    <w:rsid w:val="00C21C38"/>
    <w:rsid w:val="00C2555B"/>
    <w:rsid w:val="00C300FC"/>
    <w:rsid w:val="00C315A3"/>
    <w:rsid w:val="00C338D6"/>
    <w:rsid w:val="00C3661D"/>
    <w:rsid w:val="00C37CF9"/>
    <w:rsid w:val="00C407C6"/>
    <w:rsid w:val="00C41922"/>
    <w:rsid w:val="00C43F9C"/>
    <w:rsid w:val="00C46A28"/>
    <w:rsid w:val="00C479F8"/>
    <w:rsid w:val="00C47B31"/>
    <w:rsid w:val="00C511D9"/>
    <w:rsid w:val="00C51428"/>
    <w:rsid w:val="00C51683"/>
    <w:rsid w:val="00C517C1"/>
    <w:rsid w:val="00C52EC4"/>
    <w:rsid w:val="00C54ACE"/>
    <w:rsid w:val="00C54D0D"/>
    <w:rsid w:val="00C552D6"/>
    <w:rsid w:val="00C55A11"/>
    <w:rsid w:val="00C56513"/>
    <w:rsid w:val="00C56D7C"/>
    <w:rsid w:val="00C57276"/>
    <w:rsid w:val="00C57B6F"/>
    <w:rsid w:val="00C6100F"/>
    <w:rsid w:val="00C61650"/>
    <w:rsid w:val="00C617C5"/>
    <w:rsid w:val="00C62EA2"/>
    <w:rsid w:val="00C63649"/>
    <w:rsid w:val="00C63ACD"/>
    <w:rsid w:val="00C63DB4"/>
    <w:rsid w:val="00C63EE3"/>
    <w:rsid w:val="00C650A5"/>
    <w:rsid w:val="00C6561C"/>
    <w:rsid w:val="00C656F1"/>
    <w:rsid w:val="00C65915"/>
    <w:rsid w:val="00C65EB5"/>
    <w:rsid w:val="00C67604"/>
    <w:rsid w:val="00C71A72"/>
    <w:rsid w:val="00C72F57"/>
    <w:rsid w:val="00C732BA"/>
    <w:rsid w:val="00C73F8E"/>
    <w:rsid w:val="00C7420D"/>
    <w:rsid w:val="00C765C9"/>
    <w:rsid w:val="00C7709A"/>
    <w:rsid w:val="00C80997"/>
    <w:rsid w:val="00C81A5D"/>
    <w:rsid w:val="00C81BF8"/>
    <w:rsid w:val="00C81D3D"/>
    <w:rsid w:val="00C81DF8"/>
    <w:rsid w:val="00C83CFF"/>
    <w:rsid w:val="00C87DCC"/>
    <w:rsid w:val="00C91DBB"/>
    <w:rsid w:val="00C95316"/>
    <w:rsid w:val="00C962CA"/>
    <w:rsid w:val="00C96B90"/>
    <w:rsid w:val="00C97283"/>
    <w:rsid w:val="00C97F3D"/>
    <w:rsid w:val="00CA1146"/>
    <w:rsid w:val="00CA2077"/>
    <w:rsid w:val="00CA210E"/>
    <w:rsid w:val="00CA262A"/>
    <w:rsid w:val="00CA2A79"/>
    <w:rsid w:val="00CA3367"/>
    <w:rsid w:val="00CA35B0"/>
    <w:rsid w:val="00CA375E"/>
    <w:rsid w:val="00CA72AF"/>
    <w:rsid w:val="00CA7E91"/>
    <w:rsid w:val="00CB0B8E"/>
    <w:rsid w:val="00CB1037"/>
    <w:rsid w:val="00CB1B15"/>
    <w:rsid w:val="00CB2D34"/>
    <w:rsid w:val="00CB402E"/>
    <w:rsid w:val="00CB5062"/>
    <w:rsid w:val="00CB57D6"/>
    <w:rsid w:val="00CB59D7"/>
    <w:rsid w:val="00CB5E22"/>
    <w:rsid w:val="00CB79DF"/>
    <w:rsid w:val="00CC2F33"/>
    <w:rsid w:val="00CC5ADC"/>
    <w:rsid w:val="00CC64EA"/>
    <w:rsid w:val="00CC6FC9"/>
    <w:rsid w:val="00CC7E04"/>
    <w:rsid w:val="00CD244B"/>
    <w:rsid w:val="00CD2924"/>
    <w:rsid w:val="00CD3A7C"/>
    <w:rsid w:val="00CD4E5B"/>
    <w:rsid w:val="00CD57C9"/>
    <w:rsid w:val="00CD68C6"/>
    <w:rsid w:val="00CD6F46"/>
    <w:rsid w:val="00CE06D7"/>
    <w:rsid w:val="00CE4081"/>
    <w:rsid w:val="00CE70D6"/>
    <w:rsid w:val="00CF0DDA"/>
    <w:rsid w:val="00CF1913"/>
    <w:rsid w:val="00CF374C"/>
    <w:rsid w:val="00CF4982"/>
    <w:rsid w:val="00CF59F0"/>
    <w:rsid w:val="00CF63A4"/>
    <w:rsid w:val="00CF6D1D"/>
    <w:rsid w:val="00CF75B5"/>
    <w:rsid w:val="00CF7F04"/>
    <w:rsid w:val="00D01ADC"/>
    <w:rsid w:val="00D03782"/>
    <w:rsid w:val="00D05BA3"/>
    <w:rsid w:val="00D05CE6"/>
    <w:rsid w:val="00D0640F"/>
    <w:rsid w:val="00D06B06"/>
    <w:rsid w:val="00D06F88"/>
    <w:rsid w:val="00D0738F"/>
    <w:rsid w:val="00D10A85"/>
    <w:rsid w:val="00D12C19"/>
    <w:rsid w:val="00D1418D"/>
    <w:rsid w:val="00D142FB"/>
    <w:rsid w:val="00D15A78"/>
    <w:rsid w:val="00D165DC"/>
    <w:rsid w:val="00D17423"/>
    <w:rsid w:val="00D2020A"/>
    <w:rsid w:val="00D21F40"/>
    <w:rsid w:val="00D22C7C"/>
    <w:rsid w:val="00D22F11"/>
    <w:rsid w:val="00D25AF6"/>
    <w:rsid w:val="00D26206"/>
    <w:rsid w:val="00D26766"/>
    <w:rsid w:val="00D27835"/>
    <w:rsid w:val="00D30490"/>
    <w:rsid w:val="00D305E3"/>
    <w:rsid w:val="00D30A8F"/>
    <w:rsid w:val="00D30AF8"/>
    <w:rsid w:val="00D30C63"/>
    <w:rsid w:val="00D318AC"/>
    <w:rsid w:val="00D31CBD"/>
    <w:rsid w:val="00D32708"/>
    <w:rsid w:val="00D32F64"/>
    <w:rsid w:val="00D346D3"/>
    <w:rsid w:val="00D34A72"/>
    <w:rsid w:val="00D35E6D"/>
    <w:rsid w:val="00D36479"/>
    <w:rsid w:val="00D3658D"/>
    <w:rsid w:val="00D420DC"/>
    <w:rsid w:val="00D424EC"/>
    <w:rsid w:val="00D43241"/>
    <w:rsid w:val="00D43A66"/>
    <w:rsid w:val="00D444EA"/>
    <w:rsid w:val="00D448A4"/>
    <w:rsid w:val="00D44B1C"/>
    <w:rsid w:val="00D44B67"/>
    <w:rsid w:val="00D451B2"/>
    <w:rsid w:val="00D45F52"/>
    <w:rsid w:val="00D4663C"/>
    <w:rsid w:val="00D47517"/>
    <w:rsid w:val="00D50924"/>
    <w:rsid w:val="00D50E70"/>
    <w:rsid w:val="00D522BC"/>
    <w:rsid w:val="00D5345F"/>
    <w:rsid w:val="00D54183"/>
    <w:rsid w:val="00D560C7"/>
    <w:rsid w:val="00D5670E"/>
    <w:rsid w:val="00D57478"/>
    <w:rsid w:val="00D6090C"/>
    <w:rsid w:val="00D62074"/>
    <w:rsid w:val="00D62F61"/>
    <w:rsid w:val="00D64D27"/>
    <w:rsid w:val="00D6559F"/>
    <w:rsid w:val="00D66412"/>
    <w:rsid w:val="00D70BCB"/>
    <w:rsid w:val="00D724B8"/>
    <w:rsid w:val="00D725B3"/>
    <w:rsid w:val="00D745D0"/>
    <w:rsid w:val="00D7488B"/>
    <w:rsid w:val="00D756F7"/>
    <w:rsid w:val="00D75B27"/>
    <w:rsid w:val="00D804F0"/>
    <w:rsid w:val="00D81CB0"/>
    <w:rsid w:val="00D82E32"/>
    <w:rsid w:val="00D87062"/>
    <w:rsid w:val="00D877BA"/>
    <w:rsid w:val="00D87FA9"/>
    <w:rsid w:val="00D9322C"/>
    <w:rsid w:val="00D9794B"/>
    <w:rsid w:val="00D97B15"/>
    <w:rsid w:val="00DA1DAF"/>
    <w:rsid w:val="00DA2520"/>
    <w:rsid w:val="00DA2CD0"/>
    <w:rsid w:val="00DA3561"/>
    <w:rsid w:val="00DA70D4"/>
    <w:rsid w:val="00DB0044"/>
    <w:rsid w:val="00DB08FF"/>
    <w:rsid w:val="00DB1AEC"/>
    <w:rsid w:val="00DB3535"/>
    <w:rsid w:val="00DB3734"/>
    <w:rsid w:val="00DB3AFA"/>
    <w:rsid w:val="00DB3B9F"/>
    <w:rsid w:val="00DB4666"/>
    <w:rsid w:val="00DB615D"/>
    <w:rsid w:val="00DB66F3"/>
    <w:rsid w:val="00DC0458"/>
    <w:rsid w:val="00DC0A26"/>
    <w:rsid w:val="00DC11B7"/>
    <w:rsid w:val="00DC2975"/>
    <w:rsid w:val="00DC2BF3"/>
    <w:rsid w:val="00DC3466"/>
    <w:rsid w:val="00DC3684"/>
    <w:rsid w:val="00DC3A32"/>
    <w:rsid w:val="00DC3DC6"/>
    <w:rsid w:val="00DC67DC"/>
    <w:rsid w:val="00DC6B69"/>
    <w:rsid w:val="00DC7B66"/>
    <w:rsid w:val="00DD00D4"/>
    <w:rsid w:val="00DD15DF"/>
    <w:rsid w:val="00DD41B5"/>
    <w:rsid w:val="00DD4460"/>
    <w:rsid w:val="00DD5CCD"/>
    <w:rsid w:val="00DE08BB"/>
    <w:rsid w:val="00DE20FC"/>
    <w:rsid w:val="00DE2248"/>
    <w:rsid w:val="00DE2F3E"/>
    <w:rsid w:val="00DE3B24"/>
    <w:rsid w:val="00DE459D"/>
    <w:rsid w:val="00DE516A"/>
    <w:rsid w:val="00DE7AAC"/>
    <w:rsid w:val="00DF016A"/>
    <w:rsid w:val="00DF01AB"/>
    <w:rsid w:val="00DF13D1"/>
    <w:rsid w:val="00DF1A34"/>
    <w:rsid w:val="00DF224F"/>
    <w:rsid w:val="00DF2E6D"/>
    <w:rsid w:val="00DF2F9E"/>
    <w:rsid w:val="00DF3390"/>
    <w:rsid w:val="00DF50BB"/>
    <w:rsid w:val="00DF563D"/>
    <w:rsid w:val="00DF5B7D"/>
    <w:rsid w:val="00DF72E4"/>
    <w:rsid w:val="00DF7977"/>
    <w:rsid w:val="00DF79DB"/>
    <w:rsid w:val="00DF7C3E"/>
    <w:rsid w:val="00E00182"/>
    <w:rsid w:val="00E006C4"/>
    <w:rsid w:val="00E01A8D"/>
    <w:rsid w:val="00E027E9"/>
    <w:rsid w:val="00E03605"/>
    <w:rsid w:val="00E03904"/>
    <w:rsid w:val="00E03C50"/>
    <w:rsid w:val="00E051C6"/>
    <w:rsid w:val="00E05C80"/>
    <w:rsid w:val="00E06E8F"/>
    <w:rsid w:val="00E06F76"/>
    <w:rsid w:val="00E113F2"/>
    <w:rsid w:val="00E11AC3"/>
    <w:rsid w:val="00E1240D"/>
    <w:rsid w:val="00E133AD"/>
    <w:rsid w:val="00E15C71"/>
    <w:rsid w:val="00E164F6"/>
    <w:rsid w:val="00E17EAD"/>
    <w:rsid w:val="00E21FA2"/>
    <w:rsid w:val="00E2201E"/>
    <w:rsid w:val="00E22614"/>
    <w:rsid w:val="00E2347E"/>
    <w:rsid w:val="00E24538"/>
    <w:rsid w:val="00E24DE6"/>
    <w:rsid w:val="00E252D5"/>
    <w:rsid w:val="00E30168"/>
    <w:rsid w:val="00E3125D"/>
    <w:rsid w:val="00E31F30"/>
    <w:rsid w:val="00E33542"/>
    <w:rsid w:val="00E347AB"/>
    <w:rsid w:val="00E425E1"/>
    <w:rsid w:val="00E42656"/>
    <w:rsid w:val="00E428AD"/>
    <w:rsid w:val="00E42C7C"/>
    <w:rsid w:val="00E4351A"/>
    <w:rsid w:val="00E4405C"/>
    <w:rsid w:val="00E44378"/>
    <w:rsid w:val="00E45243"/>
    <w:rsid w:val="00E46167"/>
    <w:rsid w:val="00E4727E"/>
    <w:rsid w:val="00E508F1"/>
    <w:rsid w:val="00E50DA4"/>
    <w:rsid w:val="00E52AC4"/>
    <w:rsid w:val="00E542B5"/>
    <w:rsid w:val="00E543AC"/>
    <w:rsid w:val="00E55E7E"/>
    <w:rsid w:val="00E56FED"/>
    <w:rsid w:val="00E57654"/>
    <w:rsid w:val="00E60B5D"/>
    <w:rsid w:val="00E6250B"/>
    <w:rsid w:val="00E62793"/>
    <w:rsid w:val="00E646A0"/>
    <w:rsid w:val="00E654C2"/>
    <w:rsid w:val="00E6718C"/>
    <w:rsid w:val="00E67837"/>
    <w:rsid w:val="00E702AF"/>
    <w:rsid w:val="00E707AA"/>
    <w:rsid w:val="00E70897"/>
    <w:rsid w:val="00E70996"/>
    <w:rsid w:val="00E752C6"/>
    <w:rsid w:val="00E759A8"/>
    <w:rsid w:val="00E808EF"/>
    <w:rsid w:val="00E82633"/>
    <w:rsid w:val="00E82F5A"/>
    <w:rsid w:val="00E8385B"/>
    <w:rsid w:val="00E8715E"/>
    <w:rsid w:val="00E879E9"/>
    <w:rsid w:val="00E914A6"/>
    <w:rsid w:val="00E918D3"/>
    <w:rsid w:val="00EA01C4"/>
    <w:rsid w:val="00EA0900"/>
    <w:rsid w:val="00EA0D78"/>
    <w:rsid w:val="00EA47A8"/>
    <w:rsid w:val="00EA4FF0"/>
    <w:rsid w:val="00EA5890"/>
    <w:rsid w:val="00EA61B4"/>
    <w:rsid w:val="00EA66F6"/>
    <w:rsid w:val="00EA688F"/>
    <w:rsid w:val="00EA6C4F"/>
    <w:rsid w:val="00EA7751"/>
    <w:rsid w:val="00EB0168"/>
    <w:rsid w:val="00EB01F3"/>
    <w:rsid w:val="00EB0933"/>
    <w:rsid w:val="00EB1CC7"/>
    <w:rsid w:val="00EB40A5"/>
    <w:rsid w:val="00EB79FE"/>
    <w:rsid w:val="00EC083D"/>
    <w:rsid w:val="00EC1F2C"/>
    <w:rsid w:val="00EC2E3C"/>
    <w:rsid w:val="00EC353A"/>
    <w:rsid w:val="00EC4969"/>
    <w:rsid w:val="00EC4D9D"/>
    <w:rsid w:val="00EC7FBC"/>
    <w:rsid w:val="00ED2F5A"/>
    <w:rsid w:val="00ED4138"/>
    <w:rsid w:val="00ED463B"/>
    <w:rsid w:val="00ED547E"/>
    <w:rsid w:val="00ED5A84"/>
    <w:rsid w:val="00ED6E5F"/>
    <w:rsid w:val="00EE1191"/>
    <w:rsid w:val="00EE1E42"/>
    <w:rsid w:val="00EE4848"/>
    <w:rsid w:val="00EE5C9D"/>
    <w:rsid w:val="00EE5F74"/>
    <w:rsid w:val="00EE6082"/>
    <w:rsid w:val="00EE743A"/>
    <w:rsid w:val="00EE7812"/>
    <w:rsid w:val="00EF0447"/>
    <w:rsid w:val="00EF07E6"/>
    <w:rsid w:val="00EF1129"/>
    <w:rsid w:val="00EF26B3"/>
    <w:rsid w:val="00EF5C0D"/>
    <w:rsid w:val="00EF5DE7"/>
    <w:rsid w:val="00EF73DE"/>
    <w:rsid w:val="00EF76C2"/>
    <w:rsid w:val="00F001B7"/>
    <w:rsid w:val="00F00A59"/>
    <w:rsid w:val="00F01850"/>
    <w:rsid w:val="00F0269A"/>
    <w:rsid w:val="00F0274C"/>
    <w:rsid w:val="00F03C7C"/>
    <w:rsid w:val="00F03E60"/>
    <w:rsid w:val="00F05F19"/>
    <w:rsid w:val="00F06AAE"/>
    <w:rsid w:val="00F0746C"/>
    <w:rsid w:val="00F076D7"/>
    <w:rsid w:val="00F07B98"/>
    <w:rsid w:val="00F12123"/>
    <w:rsid w:val="00F129BE"/>
    <w:rsid w:val="00F12DC7"/>
    <w:rsid w:val="00F13C2E"/>
    <w:rsid w:val="00F14111"/>
    <w:rsid w:val="00F15894"/>
    <w:rsid w:val="00F218DA"/>
    <w:rsid w:val="00F21D23"/>
    <w:rsid w:val="00F27DE1"/>
    <w:rsid w:val="00F30A7A"/>
    <w:rsid w:val="00F30ABD"/>
    <w:rsid w:val="00F30D2E"/>
    <w:rsid w:val="00F3218A"/>
    <w:rsid w:val="00F34119"/>
    <w:rsid w:val="00F343DD"/>
    <w:rsid w:val="00F35C28"/>
    <w:rsid w:val="00F36B1C"/>
    <w:rsid w:val="00F36E0C"/>
    <w:rsid w:val="00F40CC9"/>
    <w:rsid w:val="00F40EFC"/>
    <w:rsid w:val="00F417FA"/>
    <w:rsid w:val="00F43F71"/>
    <w:rsid w:val="00F46D59"/>
    <w:rsid w:val="00F505C1"/>
    <w:rsid w:val="00F514EB"/>
    <w:rsid w:val="00F53518"/>
    <w:rsid w:val="00F55242"/>
    <w:rsid w:val="00F55C4B"/>
    <w:rsid w:val="00F5721B"/>
    <w:rsid w:val="00F57237"/>
    <w:rsid w:val="00F62A02"/>
    <w:rsid w:val="00F638A2"/>
    <w:rsid w:val="00F63BAE"/>
    <w:rsid w:val="00F64838"/>
    <w:rsid w:val="00F649DE"/>
    <w:rsid w:val="00F64E83"/>
    <w:rsid w:val="00F7452F"/>
    <w:rsid w:val="00F74559"/>
    <w:rsid w:val="00F7532E"/>
    <w:rsid w:val="00F75B0F"/>
    <w:rsid w:val="00F8002C"/>
    <w:rsid w:val="00F8006E"/>
    <w:rsid w:val="00F802BF"/>
    <w:rsid w:val="00F83D9D"/>
    <w:rsid w:val="00F83E66"/>
    <w:rsid w:val="00F855B6"/>
    <w:rsid w:val="00F862A1"/>
    <w:rsid w:val="00F86AA5"/>
    <w:rsid w:val="00F87FF8"/>
    <w:rsid w:val="00F904DC"/>
    <w:rsid w:val="00F913B8"/>
    <w:rsid w:val="00F92711"/>
    <w:rsid w:val="00F9314E"/>
    <w:rsid w:val="00F9481B"/>
    <w:rsid w:val="00F94D86"/>
    <w:rsid w:val="00F96BAF"/>
    <w:rsid w:val="00FA1588"/>
    <w:rsid w:val="00FA4DAE"/>
    <w:rsid w:val="00FA5FD2"/>
    <w:rsid w:val="00FA7919"/>
    <w:rsid w:val="00FB02BA"/>
    <w:rsid w:val="00FB0C01"/>
    <w:rsid w:val="00FB285E"/>
    <w:rsid w:val="00FB2DBC"/>
    <w:rsid w:val="00FB34E9"/>
    <w:rsid w:val="00FB48CE"/>
    <w:rsid w:val="00FB508A"/>
    <w:rsid w:val="00FB520F"/>
    <w:rsid w:val="00FC076E"/>
    <w:rsid w:val="00FC2B46"/>
    <w:rsid w:val="00FC2EFF"/>
    <w:rsid w:val="00FC31D6"/>
    <w:rsid w:val="00FC34C8"/>
    <w:rsid w:val="00FC4304"/>
    <w:rsid w:val="00FC72CA"/>
    <w:rsid w:val="00FC77E8"/>
    <w:rsid w:val="00FC7AFF"/>
    <w:rsid w:val="00FD21B7"/>
    <w:rsid w:val="00FD2D3C"/>
    <w:rsid w:val="00FD432D"/>
    <w:rsid w:val="00FD4618"/>
    <w:rsid w:val="00FD59B2"/>
    <w:rsid w:val="00FD6518"/>
    <w:rsid w:val="00FE0241"/>
    <w:rsid w:val="00FE0FA4"/>
    <w:rsid w:val="00FE32E9"/>
    <w:rsid w:val="00FE4EC4"/>
    <w:rsid w:val="00FE613E"/>
    <w:rsid w:val="00FE6878"/>
    <w:rsid w:val="00FE6BF5"/>
    <w:rsid w:val="00FE7627"/>
    <w:rsid w:val="00FE7E14"/>
    <w:rsid w:val="00FF05B1"/>
    <w:rsid w:val="00FF05E6"/>
    <w:rsid w:val="00FF12C9"/>
    <w:rsid w:val="00FF1D6C"/>
    <w:rsid w:val="00FF60C8"/>
    <w:rsid w:val="00FF6EA4"/>
    <w:rsid w:val="00FF72A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4C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5C74CE"/>
    <w:pPr>
      <w:tabs>
        <w:tab w:val="center" w:pos="4252"/>
        <w:tab w:val="right" w:pos="8504"/>
      </w:tabs>
    </w:pPr>
  </w:style>
  <w:style w:type="character" w:customStyle="1" w:styleId="CabealhoChar">
    <w:name w:val="Cabeçalho Char"/>
    <w:basedOn w:val="Fontepargpadro"/>
    <w:link w:val="Cabealho"/>
    <w:rsid w:val="005C74CE"/>
    <w:rPr>
      <w:rFonts w:ascii="Times New Roman" w:eastAsia="Times New Roman" w:hAnsi="Times New Roman" w:cs="Times New Roman"/>
      <w:sz w:val="24"/>
      <w:szCs w:val="24"/>
      <w:lang w:eastAsia="pt-BR"/>
    </w:rPr>
  </w:style>
  <w:style w:type="paragraph" w:styleId="Rodap">
    <w:name w:val="footer"/>
    <w:basedOn w:val="Normal"/>
    <w:link w:val="RodapChar"/>
    <w:rsid w:val="005C74CE"/>
    <w:pPr>
      <w:tabs>
        <w:tab w:val="center" w:pos="4252"/>
        <w:tab w:val="right" w:pos="8504"/>
      </w:tabs>
    </w:pPr>
  </w:style>
  <w:style w:type="character" w:customStyle="1" w:styleId="RodapChar">
    <w:name w:val="Rodapé Char"/>
    <w:basedOn w:val="Fontepargpadro"/>
    <w:link w:val="Rodap"/>
    <w:rsid w:val="005C74CE"/>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5C74CE"/>
    <w:rPr>
      <w:rFonts w:ascii="Tahoma" w:hAnsi="Tahoma" w:cs="Tahoma"/>
      <w:sz w:val="16"/>
      <w:szCs w:val="16"/>
    </w:rPr>
  </w:style>
  <w:style w:type="character" w:customStyle="1" w:styleId="TextodebaloChar">
    <w:name w:val="Texto de balão Char"/>
    <w:basedOn w:val="Fontepargpadro"/>
    <w:link w:val="Textodebalo"/>
    <w:uiPriority w:val="99"/>
    <w:semiHidden/>
    <w:rsid w:val="005C74CE"/>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1065</Words>
  <Characters>5755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Leo</cp:lastModifiedBy>
  <cp:revision>4</cp:revision>
  <cp:lastPrinted>2016-12-08T15:04:00Z</cp:lastPrinted>
  <dcterms:created xsi:type="dcterms:W3CDTF">2016-12-07T12:02:00Z</dcterms:created>
  <dcterms:modified xsi:type="dcterms:W3CDTF">2016-12-08T15:10:00Z</dcterms:modified>
</cp:coreProperties>
</file>